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ACC99" w14:textId="6E9CF97B" w:rsidR="00EE7DFC" w:rsidRPr="00644D00" w:rsidRDefault="00C109B2" w:rsidP="00E80349">
      <w:pPr>
        <w:pStyle w:val="ATAModuleTitle"/>
      </w:pPr>
      <w:bookmarkStart w:id="0" w:name="_GoBack"/>
      <w:r>
        <w:rPr>
          <w:noProof/>
        </w:rPr>
        <w:drawing>
          <wp:anchor distT="0" distB="0" distL="114300" distR="114300" simplePos="0" relativeHeight="251679744" behindDoc="0" locked="0" layoutInCell="1" allowOverlap="1" wp14:anchorId="65AFBD31" wp14:editId="171BE098">
            <wp:simplePos x="0" y="0"/>
            <wp:positionH relativeFrom="column">
              <wp:posOffset>5638800</wp:posOffset>
            </wp:positionH>
            <wp:positionV relativeFrom="paragraph">
              <wp:posOffset>-38100</wp:posOffset>
            </wp:positionV>
            <wp:extent cx="271780" cy="2743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t>Workbook</w:t>
      </w:r>
      <w:r w:rsidR="006B2C72">
        <w:t xml:space="preserve"> </w:t>
      </w:r>
      <w:r w:rsidR="00F67D8E">
        <w:t>6.</w:t>
      </w:r>
      <w:r>
        <w:t>2</w:t>
      </w:r>
      <w:r w:rsidR="006B2C72">
        <w:t xml:space="preserve">: </w:t>
      </w:r>
      <w:r w:rsidR="00380D91">
        <w:t>Threat Spectrum Matrix</w:t>
      </w:r>
    </w:p>
    <w:tbl>
      <w:tblPr>
        <w:tblW w:w="5000" w:type="pct"/>
        <w:tblCellMar>
          <w:left w:w="0" w:type="dxa"/>
          <w:right w:w="0" w:type="dxa"/>
        </w:tblCellMar>
        <w:tblLook w:val="04A0" w:firstRow="1" w:lastRow="0" w:firstColumn="1" w:lastColumn="0" w:noHBand="0" w:noVBand="1"/>
      </w:tblPr>
      <w:tblGrid>
        <w:gridCol w:w="2808"/>
        <w:gridCol w:w="6552"/>
      </w:tblGrid>
      <w:tr w:rsidR="002B3D5A" w14:paraId="130ACC9C" w14:textId="77777777" w:rsidTr="004411F3">
        <w:trPr>
          <w:cantSplit/>
        </w:trPr>
        <w:tc>
          <w:tcPr>
            <w:tcW w:w="1500" w:type="pct"/>
            <w:hideMark/>
          </w:tcPr>
          <w:p w14:paraId="130ACC9A" w14:textId="56F9B426" w:rsidR="002B3D5A" w:rsidRDefault="00496C1C">
            <w:pPr>
              <w:pStyle w:val="ATABody"/>
              <w:rPr>
                <w:b/>
              </w:rPr>
            </w:pPr>
            <w:r>
              <w:rPr>
                <w:b/>
              </w:rPr>
              <w:t xml:space="preserve">Purpose: </w:t>
            </w:r>
          </w:p>
        </w:tc>
        <w:tc>
          <w:tcPr>
            <w:tcW w:w="3500" w:type="pct"/>
          </w:tcPr>
          <w:p w14:paraId="130ACC9B" w14:textId="581CEC6F" w:rsidR="002B3D5A" w:rsidRDefault="00A27760" w:rsidP="00A27760">
            <w:pPr>
              <w:pStyle w:val="ATABody"/>
            </w:pPr>
            <w:r>
              <w:t>To</w:t>
            </w:r>
            <w:r w:rsidR="00496C1C">
              <w:t xml:space="preserve"> provide</w:t>
            </w:r>
            <w:r>
              <w:t xml:space="preserve"> </w:t>
            </w:r>
            <w:r w:rsidR="00496C1C">
              <w:t>a threat spectrum matrix template for future use and an example of a c</w:t>
            </w:r>
            <w:r w:rsidR="00D17E5F">
              <w:t xml:space="preserve">ompleted threat spectrum matrix </w:t>
            </w:r>
          </w:p>
        </w:tc>
      </w:tr>
    </w:tbl>
    <w:p w14:paraId="130ACC9D" w14:textId="77777777" w:rsidR="00380D91" w:rsidRDefault="00380D91" w:rsidP="00380D91">
      <w:pPr>
        <w:pStyle w:val="ataHeading1"/>
      </w:pPr>
      <w:r>
        <w:t>Introduction</w:t>
      </w:r>
    </w:p>
    <w:p w14:paraId="130ACC9E" w14:textId="7DC0F5A7" w:rsidR="00380D91" w:rsidRDefault="00380D91" w:rsidP="0031146A">
      <w:pPr>
        <w:pStyle w:val="ATABody"/>
      </w:pPr>
      <w:r>
        <w:t>The t</w:t>
      </w:r>
      <w:r w:rsidRPr="00431E6E">
        <w:t xml:space="preserve">hreat </w:t>
      </w:r>
      <w:r>
        <w:t>s</w:t>
      </w:r>
      <w:r w:rsidRPr="00431E6E">
        <w:t xml:space="preserve">pectrum </w:t>
      </w:r>
      <w:r>
        <w:t>m</w:t>
      </w:r>
      <w:r w:rsidRPr="00431E6E">
        <w:t xml:space="preserve">atrix is a template you can </w:t>
      </w:r>
      <w:r w:rsidR="00BF0BBF">
        <w:t xml:space="preserve">copy </w:t>
      </w:r>
      <w:r w:rsidRPr="00431E6E">
        <w:t xml:space="preserve">and use in the future to help identify and select the </w:t>
      </w:r>
      <w:r w:rsidR="00A67E61">
        <w:t xml:space="preserve">critical </w:t>
      </w:r>
      <w:r w:rsidRPr="00431E6E">
        <w:t>assets needing protection.</w:t>
      </w:r>
    </w:p>
    <w:p w14:paraId="130ACC9F" w14:textId="77777777" w:rsidR="00380D91" w:rsidRPr="00431E6E" w:rsidRDefault="00380D91" w:rsidP="0031146A">
      <w:pPr>
        <w:pStyle w:val="ATABody"/>
      </w:pPr>
    </w:p>
    <w:p w14:paraId="3C60BB98" w14:textId="77777777" w:rsidR="00BF0BBF" w:rsidRDefault="00BF0BBF" w:rsidP="0031146A">
      <w:pPr>
        <w:pStyle w:val="ATABody"/>
      </w:pPr>
      <w:r>
        <w:t>In</w:t>
      </w:r>
      <w:r w:rsidR="00380D91" w:rsidRPr="00431E6E">
        <w:t xml:space="preserve"> </w:t>
      </w:r>
      <w:r w:rsidR="00380D91" w:rsidRPr="008637CB">
        <w:rPr>
          <w:i/>
        </w:rPr>
        <w:t>Figure 1: Threat Spectrum Matrix Format</w:t>
      </w:r>
      <w:r>
        <w:t>:</w:t>
      </w:r>
    </w:p>
    <w:p w14:paraId="72108246" w14:textId="77777777" w:rsidR="00BF0BBF" w:rsidRDefault="00BF0BBF" w:rsidP="00BF0BBF">
      <w:pPr>
        <w:pStyle w:val="ATABulletLevel01BodySlide"/>
      </w:pPr>
      <w:r>
        <w:t>T</w:t>
      </w:r>
      <w:r w:rsidR="00380D91" w:rsidRPr="00431E6E">
        <w:t xml:space="preserve">he consequence level scale is along the vertical axis of the matrix. </w:t>
      </w:r>
    </w:p>
    <w:p w14:paraId="130ACCA0" w14:textId="4CFE416E" w:rsidR="00380D91" w:rsidRDefault="00380D91" w:rsidP="00BF0BBF">
      <w:pPr>
        <w:pStyle w:val="ATABulletLevel01BodySlide"/>
      </w:pPr>
      <w:r w:rsidRPr="00431E6E">
        <w:t xml:space="preserve">The probability of occurrence scale is along the horizontal axis of the matrix. </w:t>
      </w:r>
    </w:p>
    <w:p w14:paraId="2B49276E" w14:textId="0D7A4F34" w:rsidR="00BF0BBF" w:rsidRDefault="00BF0BBF" w:rsidP="00BF0BBF">
      <w:pPr>
        <w:pStyle w:val="ATABulletLevel01BodySlide"/>
      </w:pPr>
      <w:r>
        <w:t>The</w:t>
      </w:r>
      <w:r w:rsidRPr="00431E6E">
        <w:t xml:space="preserve"> qualitative consequence</w:t>
      </w:r>
      <w:r>
        <w:t xml:space="preserve"> and probability</w:t>
      </w:r>
      <w:r w:rsidRPr="00431E6E">
        <w:t xml:space="preserve"> level scale</w:t>
      </w:r>
      <w:r>
        <w:t>s</w:t>
      </w:r>
      <w:r w:rsidRPr="00431E6E">
        <w:t xml:space="preserve"> can be </w:t>
      </w:r>
      <w:r>
        <w:t>h</w:t>
      </w:r>
      <w:r w:rsidRPr="00431E6E">
        <w:t xml:space="preserve">igh, </w:t>
      </w:r>
      <w:r>
        <w:t>m</w:t>
      </w:r>
      <w:r w:rsidRPr="00431E6E">
        <w:t>edium</w:t>
      </w:r>
      <w:r>
        <w:t>,</w:t>
      </w:r>
      <w:r w:rsidRPr="00431E6E">
        <w:t xml:space="preserve"> or </w:t>
      </w:r>
      <w:r>
        <w:t>l</w:t>
      </w:r>
      <w:r w:rsidRPr="00431E6E">
        <w:t>ow</w:t>
      </w:r>
      <w:r>
        <w:t xml:space="preserve"> — or whatever scale you decide is appropriate</w:t>
      </w:r>
      <w:r w:rsidR="000F03AC">
        <w:t>.</w:t>
      </w:r>
    </w:p>
    <w:p w14:paraId="130ACCA2" w14:textId="77777777" w:rsidR="00380D91" w:rsidRDefault="00380D91" w:rsidP="00380D91">
      <w:pPr>
        <w:pStyle w:val="ataBody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6"/>
      </w:tblGrid>
      <w:tr w:rsidR="00380D91" w:rsidRPr="006C6C74" w14:paraId="130ACCA4" w14:textId="77777777" w:rsidTr="00FB7BA6">
        <w:trPr>
          <w:trHeight w:val="484"/>
          <w:jc w:val="center"/>
        </w:trPr>
        <w:tc>
          <w:tcPr>
            <w:tcW w:w="8496" w:type="dxa"/>
            <w:tcBorders>
              <w:bottom w:val="single" w:sz="4" w:space="0" w:color="auto"/>
              <w:right w:val="single" w:sz="4" w:space="0" w:color="000000"/>
            </w:tcBorders>
            <w:shd w:val="clear" w:color="auto" w:fill="D9D9D9" w:themeFill="background1" w:themeFillShade="D9"/>
            <w:vAlign w:val="center"/>
          </w:tcPr>
          <w:p w14:paraId="130ACCA3" w14:textId="77777777" w:rsidR="00380D91" w:rsidRPr="00B06EE9" w:rsidRDefault="00380D91" w:rsidP="00FB7BA6">
            <w:pPr>
              <w:pStyle w:val="ATATableHeading"/>
              <w:rPr>
                <w:b/>
              </w:rPr>
            </w:pPr>
            <w:r w:rsidRPr="00B06EE9">
              <w:rPr>
                <w:b/>
              </w:rPr>
              <w:t>Figure</w:t>
            </w:r>
            <w:r w:rsidRPr="00B06EE9">
              <w:rPr>
                <w:b/>
              </w:rPr>
              <w:fldChar w:fldCharType="begin"/>
            </w:r>
            <w:r w:rsidRPr="00B06EE9">
              <w:rPr>
                <w:b/>
              </w:rPr>
              <w:instrText xml:space="preserve"> XE "Figure" </w:instrText>
            </w:r>
            <w:r w:rsidRPr="00B06EE9">
              <w:rPr>
                <w:b/>
              </w:rPr>
              <w:fldChar w:fldCharType="end"/>
            </w:r>
            <w:r w:rsidRPr="00B06EE9">
              <w:rPr>
                <w:b/>
              </w:rPr>
              <w:t xml:space="preserve"> 1: Threat Spectrum Matrix Format</w:t>
            </w:r>
          </w:p>
        </w:tc>
      </w:tr>
      <w:tr w:rsidR="00380D91" w:rsidRPr="006C6C74" w14:paraId="130ACCA6" w14:textId="77777777" w:rsidTr="008540A7">
        <w:trPr>
          <w:trHeight w:val="5273"/>
          <w:jc w:val="center"/>
        </w:trPr>
        <w:tc>
          <w:tcPr>
            <w:tcW w:w="8496" w:type="dxa"/>
            <w:tcBorders>
              <w:top w:val="single" w:sz="4" w:space="0" w:color="auto"/>
            </w:tcBorders>
          </w:tcPr>
          <w:p w14:paraId="130ACCA5" w14:textId="5A483D6F" w:rsidR="00380D91" w:rsidRPr="006C6C74" w:rsidRDefault="000F03AC" w:rsidP="008540A7">
            <w:pPr>
              <w:pStyle w:val="ATABody"/>
              <w:spacing w:before="240" w:after="120"/>
              <w:ind w:right="446"/>
              <w:jc w:val="center"/>
              <w:rPr>
                <w:noProof/>
                <w:sz w:val="16"/>
                <w:szCs w:val="16"/>
              </w:rPr>
            </w:pPr>
            <w:r>
              <w:rPr>
                <w:noProof/>
                <w:color w:val="FFFFFF"/>
              </w:rPr>
              <mc:AlternateContent>
                <mc:Choice Requires="wps">
                  <w:drawing>
                    <wp:anchor distT="0" distB="0" distL="114300" distR="114300" simplePos="0" relativeHeight="251659776" behindDoc="0" locked="0" layoutInCell="1" allowOverlap="1" wp14:anchorId="093EC96A" wp14:editId="6228EB73">
                      <wp:simplePos x="0" y="0"/>
                      <wp:positionH relativeFrom="column">
                        <wp:posOffset>142875</wp:posOffset>
                      </wp:positionH>
                      <wp:positionV relativeFrom="paragraph">
                        <wp:posOffset>2545080</wp:posOffset>
                      </wp:positionV>
                      <wp:extent cx="1123950" cy="4572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2395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A75A30" w14:textId="23355E63" w:rsidR="008637CB" w:rsidRPr="008637CB" w:rsidRDefault="008637CB">
                                  <w:pPr>
                                    <w:rPr>
                                      <w:b/>
                                    </w:rPr>
                                  </w:pPr>
                                  <w:r w:rsidRPr="008637CB">
                                    <w:rPr>
                                      <w:b/>
                                    </w:rPr>
                                    <w:t>Vertical</w:t>
                                  </w:r>
                                  <w:r>
                                    <w:rPr>
                                      <w:b/>
                                    </w:rPr>
                                    <w:t xml:space="preserve"> </w:t>
                                  </w:r>
                                </w:p>
                                <w:p w14:paraId="22594127" w14:textId="10527410" w:rsidR="008637CB" w:rsidRPr="008637CB" w:rsidRDefault="008637CB">
                                  <w:pPr>
                                    <w:rPr>
                                      <w:b/>
                                    </w:rPr>
                                  </w:pPr>
                                  <w:r w:rsidRPr="008637CB">
                                    <w:rPr>
                                      <w:b/>
                                    </w:rPr>
                                    <w:t xml:space="preserve">Horizontal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93EC96A" id="_x0000_t202" coordsize="21600,21600" o:spt="202" path="m,l,21600r21600,l21600,xe">
                      <v:stroke joinstyle="miter"/>
                      <v:path gradientshapeok="t" o:connecttype="rect"/>
                    </v:shapetype>
                    <v:shape id="Text Box 14" o:spid="_x0000_s1026" type="#_x0000_t202" style="position:absolute;left:0;text-align:left;margin-left:11.25pt;margin-top:200.4pt;width:88.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" filled="f" strokeweight=".5pt">
                      <v:textbox>
                        <w:txbxContent>
                          <w:p w14:paraId="1AA75A30" w14:textId="23355E63" w:rsidR="008637CB" w:rsidRPr="008637CB" w:rsidRDefault="008637CB">
                            <w:pPr>
                              <w:rPr>
                                <w:b/>
                              </w:rPr>
                            </w:pPr>
                            <w:r w:rsidRPr="008637CB">
                              <w:rPr>
                                <w:b/>
                              </w:rPr>
                              <w:t>Vertical</w:t>
                            </w:r>
                            <w:r>
                              <w:rPr>
                                <w:b/>
                              </w:rPr>
                              <w:t xml:space="preserve"> </w:t>
                            </w:r>
                          </w:p>
                          <w:p w14:paraId="22594127" w14:textId="10527410" w:rsidR="008637CB" w:rsidRPr="008637CB" w:rsidRDefault="008637CB">
                            <w:pPr>
                              <w:rPr>
                                <w:b/>
                              </w:rPr>
                            </w:pPr>
                            <w:r w:rsidRPr="008637CB">
                              <w:rPr>
                                <w:b/>
                              </w:rPr>
                              <w:t xml:space="preserve">Horizontal </w:t>
                            </w:r>
                          </w:p>
                        </w:txbxContent>
                      </v:textbox>
                    </v:shape>
                  </w:pict>
                </mc:Fallback>
              </mc:AlternateContent>
            </w:r>
            <w:r w:rsidR="008637CB">
              <w:rPr>
                <w:noProof/>
                <w:color w:val="FFFFFF"/>
              </w:rPr>
              <mc:AlternateContent>
                <mc:Choice Requires="wps">
                  <w:drawing>
                    <wp:anchor distT="0" distB="0" distL="114300" distR="114300" simplePos="0" relativeHeight="251663872" behindDoc="0" locked="0" layoutInCell="1" allowOverlap="1" wp14:anchorId="3B2EE5B5" wp14:editId="2527CBE0">
                      <wp:simplePos x="0" y="0"/>
                      <wp:positionH relativeFrom="column">
                        <wp:posOffset>838200</wp:posOffset>
                      </wp:positionH>
                      <wp:positionV relativeFrom="paragraph">
                        <wp:posOffset>2594610</wp:posOffset>
                      </wp:positionV>
                      <wp:extent cx="85725" cy="142875"/>
                      <wp:effectExtent l="19050" t="19050" r="47625" b="28575"/>
                      <wp:wrapNone/>
                      <wp:docPr id="24" name="Up Arrow 24"/>
                      <wp:cNvGraphicFramePr/>
                      <a:graphic xmlns:a="http://schemas.openxmlformats.org/drawingml/2006/main">
                        <a:graphicData uri="http://schemas.microsoft.com/office/word/2010/wordprocessingShape">
                          <wps:wsp>
                            <wps:cNvSpPr/>
                            <wps:spPr>
                              <a:xfrm>
                                <a:off x="0" y="0"/>
                                <a:ext cx="85725" cy="142875"/>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5F6C3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4" o:spid="_x0000_s1026" type="#_x0000_t68" style="position:absolute;margin-left:66pt;margin-top:204.3pt;width:6.75pt;height:11.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" adj="6480" fillcolor="#c00000" strokecolor="#c00000" strokeweight="2pt"/>
                  </w:pict>
                </mc:Fallback>
              </mc:AlternateContent>
            </w:r>
            <w:r w:rsidR="008637CB">
              <w:rPr>
                <w:noProof/>
                <w:color w:val="FFFFFF"/>
              </w:rPr>
              <mc:AlternateContent>
                <mc:Choice Requires="wps">
                  <w:drawing>
                    <wp:anchor distT="0" distB="0" distL="114300" distR="114300" simplePos="0" relativeHeight="251661824" behindDoc="0" locked="0" layoutInCell="1" allowOverlap="1" wp14:anchorId="47722671" wp14:editId="2069BB45">
                      <wp:simplePos x="0" y="0"/>
                      <wp:positionH relativeFrom="column">
                        <wp:posOffset>1000125</wp:posOffset>
                      </wp:positionH>
                      <wp:positionV relativeFrom="paragraph">
                        <wp:posOffset>2823210</wp:posOffset>
                      </wp:positionV>
                      <wp:extent cx="180975" cy="76200"/>
                      <wp:effectExtent l="0" t="19050" r="47625" b="38100"/>
                      <wp:wrapNone/>
                      <wp:docPr id="23" name="Right Arrow 23"/>
                      <wp:cNvGraphicFramePr/>
                      <a:graphic xmlns:a="http://schemas.openxmlformats.org/drawingml/2006/main">
                        <a:graphicData uri="http://schemas.microsoft.com/office/word/2010/wordprocessingShape">
                          <wps:wsp>
                            <wps:cNvSpPr/>
                            <wps:spPr>
                              <a:xfrm>
                                <a:off x="0" y="0"/>
                                <a:ext cx="180975" cy="7620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7041FC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78.75pt;margin-top:222.3pt;width:14.25pt;height: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" adj="17053" fillcolor="#c00000" strokecolor="#c00000" strokeweight="2pt"/>
                  </w:pict>
                </mc:Fallback>
              </mc:AlternateContent>
            </w:r>
            <w:r w:rsidR="008540A7">
              <w:rPr>
                <w:noProof/>
                <w:color w:val="FFFFFF"/>
              </w:rPr>
              <mc:AlternateContent>
                <mc:Choice Requires="wps">
                  <w:drawing>
                    <wp:anchor distT="0" distB="0" distL="114300" distR="114300" simplePos="0" relativeHeight="251656704" behindDoc="0" locked="0" layoutInCell="1" allowOverlap="1" wp14:anchorId="130ACCDF" wp14:editId="4D096FFA">
                      <wp:simplePos x="0" y="0"/>
                      <wp:positionH relativeFrom="column">
                        <wp:posOffset>2554605</wp:posOffset>
                      </wp:positionH>
                      <wp:positionV relativeFrom="paragraph">
                        <wp:posOffset>2548255</wp:posOffset>
                      </wp:positionV>
                      <wp:extent cx="1391285" cy="511810"/>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1" w14:textId="77777777" w:rsidR="00380D91" w:rsidRDefault="00380D91" w:rsidP="00380D91">
                                  <w:pPr>
                                    <w:jc w:val="center"/>
                                    <w:rPr>
                                      <w:b/>
                                      <w:color w:val="FFFFFF"/>
                                    </w:rPr>
                                  </w:pPr>
                                  <w:r>
                                    <w:rPr>
                                      <w:b/>
                                      <w:color w:val="FFFFFF"/>
                                    </w:rPr>
                                    <w:t>Medium</w:t>
                                  </w:r>
                                </w:p>
                                <w:p w14:paraId="130ACD12" w14:textId="5B07D531" w:rsidR="00380D91" w:rsidRPr="00686A65" w:rsidRDefault="00563DE1" w:rsidP="00380D91">
                                  <w:pPr>
                                    <w:jc w:val="center"/>
                                    <w:rPr>
                                      <w:b/>
                                      <w:color w:val="FFFFFF"/>
                                    </w:rPr>
                                  </w:pPr>
                                  <w:r>
                                    <w:rPr>
                                      <w:b/>
                                      <w:color w:val="FFFFFF"/>
                                    </w:rPr>
                                    <w:t>p</w:t>
                                  </w:r>
                                  <w:r w:rsidR="00380D91">
                                    <w:rPr>
                                      <w:b/>
                                      <w:color w:val="FFFFFF"/>
                                    </w:rPr>
                                    <w:t>robability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DF" id="Text Box 18" o:spid="_x0000_s1027" type="#_x0000_t202" style="position:absolute;left:0;text-align:left;margin-left:201.15pt;margin-top:200.65pt;width:109.55pt;height:4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" filled="f" stroked="f">
                      <v:textbox>
                        <w:txbxContent>
                          <w:p w14:paraId="130ACD11" w14:textId="77777777" w:rsidR="00380D91" w:rsidRDefault="00380D91" w:rsidP="00380D91">
                            <w:pPr>
                              <w:jc w:val="center"/>
                              <w:rPr>
                                <w:b/>
                                <w:color w:val="FFFFFF"/>
                              </w:rPr>
                            </w:pPr>
                            <w:r>
                              <w:rPr>
                                <w:b/>
                                <w:color w:val="FFFFFF"/>
                              </w:rPr>
                              <w:t>Medium</w:t>
                            </w:r>
                          </w:p>
                          <w:p w14:paraId="130ACD12" w14:textId="5B07D531" w:rsidR="00380D91" w:rsidRPr="00686A65" w:rsidRDefault="00563DE1" w:rsidP="00380D91">
                            <w:pPr>
                              <w:jc w:val="center"/>
                              <w:rPr>
                                <w:b/>
                                <w:color w:val="FFFFFF"/>
                              </w:rPr>
                            </w:pPr>
                            <w:r>
                              <w:rPr>
                                <w:b/>
                                <w:color w:val="FFFFFF"/>
                              </w:rPr>
                              <w:t>p</w:t>
                            </w:r>
                            <w:r w:rsidR="00380D91">
                              <w:rPr>
                                <w:b/>
                                <w:color w:val="FFFFFF"/>
                              </w:rPr>
                              <w:t>robability</w:t>
                            </w:r>
                          </w:p>
                        </w:txbxContent>
                      </v:textbox>
                    </v:shape>
                  </w:pict>
                </mc:Fallback>
              </mc:AlternateContent>
            </w:r>
            <w:r w:rsidR="008540A7">
              <w:rPr>
                <w:noProof/>
              </w:rPr>
              <mc:AlternateContent>
                <mc:Choice Requires="wps">
                  <w:drawing>
                    <wp:anchor distT="0" distB="0" distL="114300" distR="114300" simplePos="0" relativeHeight="251657728" behindDoc="0" locked="0" layoutInCell="1" allowOverlap="1" wp14:anchorId="130ACCDD" wp14:editId="38CA897E">
                      <wp:simplePos x="0" y="0"/>
                      <wp:positionH relativeFrom="column">
                        <wp:posOffset>3780790</wp:posOffset>
                      </wp:positionH>
                      <wp:positionV relativeFrom="paragraph">
                        <wp:posOffset>2548255</wp:posOffset>
                      </wp:positionV>
                      <wp:extent cx="1391285" cy="511810"/>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0F" w14:textId="77777777" w:rsidR="00380D91" w:rsidRDefault="00380D91" w:rsidP="00380D91">
                                  <w:pPr>
                                    <w:jc w:val="center"/>
                                    <w:rPr>
                                      <w:b/>
                                      <w:color w:val="FFFFFF"/>
                                    </w:rPr>
                                  </w:pPr>
                                  <w:r>
                                    <w:rPr>
                                      <w:b/>
                                      <w:color w:val="FFFFFF"/>
                                    </w:rPr>
                                    <w:t>High</w:t>
                                  </w:r>
                                </w:p>
                                <w:p w14:paraId="130ACD10" w14:textId="1C64F80C" w:rsidR="00380D91" w:rsidRPr="00686A65" w:rsidRDefault="00563DE1" w:rsidP="00380D91">
                                  <w:pPr>
                                    <w:jc w:val="center"/>
                                    <w:rPr>
                                      <w:b/>
                                      <w:color w:val="FFFFFF"/>
                                    </w:rPr>
                                  </w:pPr>
                                  <w:r>
                                    <w:rPr>
                                      <w:b/>
                                      <w:color w:val="FFFFFF"/>
                                    </w:rPr>
                                    <w:t>p</w:t>
                                  </w:r>
                                  <w:r w:rsidR="00380D91">
                                    <w:rPr>
                                      <w:b/>
                                      <w:color w:val="FFFFFF"/>
                                    </w:rPr>
                                    <w:t>robability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DD" id="Text Box 19" o:spid="_x0000_s1028" type="#_x0000_t202" style="position:absolute;left:0;text-align:left;margin-left:297.7pt;margin-top:200.65pt;width:109.55pt;height:4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" filled="f" stroked="f">
                      <v:textbox>
                        <w:txbxContent>
                          <w:p w14:paraId="130ACD0F" w14:textId="77777777" w:rsidR="00380D91" w:rsidRDefault="00380D91" w:rsidP="00380D91">
                            <w:pPr>
                              <w:jc w:val="center"/>
                              <w:rPr>
                                <w:b/>
                                <w:color w:val="FFFFFF"/>
                              </w:rPr>
                            </w:pPr>
                            <w:r>
                              <w:rPr>
                                <w:b/>
                                <w:color w:val="FFFFFF"/>
                              </w:rPr>
                              <w:t>High</w:t>
                            </w:r>
                          </w:p>
                          <w:p w14:paraId="130ACD10" w14:textId="1C64F80C" w:rsidR="00380D91" w:rsidRPr="00686A65" w:rsidRDefault="00563DE1" w:rsidP="00380D91">
                            <w:pPr>
                              <w:jc w:val="center"/>
                              <w:rPr>
                                <w:b/>
                                <w:color w:val="FFFFFF"/>
                              </w:rPr>
                            </w:pPr>
                            <w:r>
                              <w:rPr>
                                <w:b/>
                                <w:color w:val="FFFFFF"/>
                              </w:rPr>
                              <w:t>p</w:t>
                            </w:r>
                            <w:r w:rsidR="00380D91">
                              <w:rPr>
                                <w:b/>
                                <w:color w:val="FFFFFF"/>
                              </w:rPr>
                              <w:t>robability</w:t>
                            </w:r>
                          </w:p>
                        </w:txbxContent>
                      </v:textbox>
                    </v:shape>
                  </w:pict>
                </mc:Fallback>
              </mc:AlternateContent>
            </w:r>
            <w:r w:rsidR="008540A7">
              <w:rPr>
                <w:noProof/>
                <w:color w:val="FFFFFF"/>
              </w:rPr>
              <mc:AlternateContent>
                <mc:Choice Requires="wps">
                  <w:drawing>
                    <wp:anchor distT="0" distB="0" distL="114300" distR="114300" simplePos="0" relativeHeight="251655680" behindDoc="0" locked="0" layoutInCell="1" allowOverlap="1" wp14:anchorId="130ACCDB" wp14:editId="2C7A72B9">
                      <wp:simplePos x="0" y="0"/>
                      <wp:positionH relativeFrom="column">
                        <wp:posOffset>1262380</wp:posOffset>
                      </wp:positionH>
                      <wp:positionV relativeFrom="paragraph">
                        <wp:posOffset>2544445</wp:posOffset>
                      </wp:positionV>
                      <wp:extent cx="1391285" cy="511810"/>
                      <wp:effectExtent l="0" t="0" r="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0D" w14:textId="77777777" w:rsidR="00380D91" w:rsidRDefault="00380D91" w:rsidP="00380D91">
                                  <w:pPr>
                                    <w:jc w:val="center"/>
                                    <w:rPr>
                                      <w:b/>
                                      <w:color w:val="FFFFFF"/>
                                    </w:rPr>
                                  </w:pPr>
                                  <w:r>
                                    <w:rPr>
                                      <w:b/>
                                      <w:color w:val="FFFFFF"/>
                                    </w:rPr>
                                    <w:t xml:space="preserve">Low </w:t>
                                  </w:r>
                                </w:p>
                                <w:p w14:paraId="130ACD0E" w14:textId="54F6ED77" w:rsidR="00380D91" w:rsidRPr="00686A65" w:rsidRDefault="00563DE1" w:rsidP="00380D91">
                                  <w:pPr>
                                    <w:jc w:val="center"/>
                                    <w:rPr>
                                      <w:b/>
                                      <w:color w:val="FFFFFF"/>
                                    </w:rPr>
                                  </w:pPr>
                                  <w:r>
                                    <w:rPr>
                                      <w:b/>
                                      <w:color w:val="FFFFFF"/>
                                    </w:rPr>
                                    <w:t>p</w:t>
                                  </w:r>
                                  <w:r w:rsidR="00380D91">
                                    <w:rPr>
                                      <w:b/>
                                      <w:color w:val="FFFFFF"/>
                                    </w:rPr>
                                    <w:t>robability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DB" id="Text Box 20" o:spid="_x0000_s1029" type="#_x0000_t202" style="position:absolute;left:0;text-align:left;margin-left:99.4pt;margin-top:200.35pt;width:109.55pt;height:4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" filled="f" stroked="f">
                      <v:textbox>
                        <w:txbxContent>
                          <w:p w14:paraId="130ACD0D" w14:textId="77777777" w:rsidR="00380D91" w:rsidRDefault="00380D91" w:rsidP="00380D91">
                            <w:pPr>
                              <w:jc w:val="center"/>
                              <w:rPr>
                                <w:b/>
                                <w:color w:val="FFFFFF"/>
                              </w:rPr>
                            </w:pPr>
                            <w:r>
                              <w:rPr>
                                <w:b/>
                                <w:color w:val="FFFFFF"/>
                              </w:rPr>
                              <w:t xml:space="preserve">Low </w:t>
                            </w:r>
                          </w:p>
                          <w:p w14:paraId="130ACD0E" w14:textId="54F6ED77" w:rsidR="00380D91" w:rsidRPr="00686A65" w:rsidRDefault="00563DE1" w:rsidP="00380D91">
                            <w:pPr>
                              <w:jc w:val="center"/>
                              <w:rPr>
                                <w:b/>
                                <w:color w:val="FFFFFF"/>
                              </w:rPr>
                            </w:pPr>
                            <w:r>
                              <w:rPr>
                                <w:b/>
                                <w:color w:val="FFFFFF"/>
                              </w:rPr>
                              <w:t>p</w:t>
                            </w:r>
                            <w:r w:rsidR="00380D91">
                              <w:rPr>
                                <w:b/>
                                <w:color w:val="FFFFFF"/>
                              </w:rPr>
                              <w:t>robability</w:t>
                            </w:r>
                          </w:p>
                        </w:txbxContent>
                      </v:textbox>
                    </v:shape>
                  </w:pict>
                </mc:Fallback>
              </mc:AlternateContent>
            </w:r>
            <w:r w:rsidR="008540A7">
              <w:rPr>
                <w:noProof/>
                <w:sz w:val="16"/>
                <w:szCs w:val="16"/>
              </w:rPr>
              <mc:AlternateContent>
                <mc:Choice Requires="wps">
                  <w:drawing>
                    <wp:anchor distT="0" distB="0" distL="114300" distR="114300" simplePos="0" relativeHeight="251654656" behindDoc="0" locked="0" layoutInCell="1" allowOverlap="1" wp14:anchorId="130ACCD7" wp14:editId="6DC657FE">
                      <wp:simplePos x="0" y="0"/>
                      <wp:positionH relativeFrom="column">
                        <wp:posOffset>-21590</wp:posOffset>
                      </wp:positionH>
                      <wp:positionV relativeFrom="paragraph">
                        <wp:posOffset>1910715</wp:posOffset>
                      </wp:positionV>
                      <wp:extent cx="1391285" cy="511810"/>
                      <wp:effectExtent l="0" t="0"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8288" w14:textId="77777777" w:rsidR="00B06EE9" w:rsidRDefault="00380D91" w:rsidP="00380D91">
                                  <w:pPr>
                                    <w:jc w:val="center"/>
                                    <w:rPr>
                                      <w:b/>
                                      <w:color w:val="FFFFFF"/>
                                    </w:rPr>
                                  </w:pPr>
                                  <w:r>
                                    <w:rPr>
                                      <w:b/>
                                      <w:color w:val="FFFFFF"/>
                                    </w:rPr>
                                    <w:t xml:space="preserve">Low </w:t>
                                  </w:r>
                                </w:p>
                                <w:p w14:paraId="130ACD0B" w14:textId="321FDE2C" w:rsidR="00380D91" w:rsidRPr="00686A65" w:rsidRDefault="00563DE1" w:rsidP="00380D91">
                                  <w:pPr>
                                    <w:jc w:val="center"/>
                                    <w:rPr>
                                      <w:b/>
                                      <w:color w:val="FFFFFF"/>
                                    </w:rPr>
                                  </w:pPr>
                                  <w:r>
                                    <w:rPr>
                                      <w:b/>
                                      <w:color w:val="FFFFFF"/>
                                    </w:rPr>
                                    <w:t>c</w:t>
                                  </w:r>
                                  <w:r w:rsidR="00380D91">
                                    <w:rPr>
                                      <w:b/>
                                      <w:color w:val="FFFFFF"/>
                                    </w:rPr>
                                    <w:t>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D7" id="Text Box 22" o:spid="_x0000_s1030" type="#_x0000_t202" style="position:absolute;left:0;text-align:left;margin-left:-1.7pt;margin-top:150.45pt;width:109.55pt;height:4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R8uw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" filled="f" stroked="f">
                      <v:textbox>
                        <w:txbxContent>
                          <w:p w14:paraId="1F1C8288" w14:textId="77777777" w:rsidR="00B06EE9" w:rsidRDefault="00380D91" w:rsidP="00380D91">
                            <w:pPr>
                              <w:jc w:val="center"/>
                              <w:rPr>
                                <w:b/>
                                <w:color w:val="FFFFFF"/>
                              </w:rPr>
                            </w:pPr>
                            <w:r>
                              <w:rPr>
                                <w:b/>
                                <w:color w:val="FFFFFF"/>
                              </w:rPr>
                              <w:t xml:space="preserve">Low </w:t>
                            </w:r>
                          </w:p>
                          <w:p w14:paraId="130ACD0B" w14:textId="321FDE2C" w:rsidR="00380D91" w:rsidRPr="00686A65" w:rsidRDefault="00563DE1" w:rsidP="00380D91">
                            <w:pPr>
                              <w:jc w:val="center"/>
                              <w:rPr>
                                <w:b/>
                                <w:color w:val="FFFFFF"/>
                              </w:rPr>
                            </w:pPr>
                            <w:r>
                              <w:rPr>
                                <w:b/>
                                <w:color w:val="FFFFFF"/>
                              </w:rPr>
                              <w:t>c</w:t>
                            </w:r>
                            <w:r w:rsidR="00380D91">
                              <w:rPr>
                                <w:b/>
                                <w:color w:val="FFFFFF"/>
                              </w:rPr>
                              <w:t>onsequence</w:t>
                            </w:r>
                          </w:p>
                        </w:txbxContent>
                      </v:textbox>
                    </v:shape>
                  </w:pict>
                </mc:Fallback>
              </mc:AlternateContent>
            </w:r>
            <w:r w:rsidR="008540A7">
              <w:rPr>
                <w:noProof/>
                <w:sz w:val="16"/>
                <w:szCs w:val="16"/>
              </w:rPr>
              <mc:AlternateContent>
                <mc:Choice Requires="wps">
                  <w:drawing>
                    <wp:anchor distT="0" distB="0" distL="114300" distR="114300" simplePos="0" relativeHeight="251653632" behindDoc="0" locked="0" layoutInCell="1" allowOverlap="1" wp14:anchorId="130ACCD9" wp14:editId="15B33F2A">
                      <wp:simplePos x="0" y="0"/>
                      <wp:positionH relativeFrom="column">
                        <wp:posOffset>-24130</wp:posOffset>
                      </wp:positionH>
                      <wp:positionV relativeFrom="paragraph">
                        <wp:posOffset>1270635</wp:posOffset>
                      </wp:positionV>
                      <wp:extent cx="1391285" cy="511810"/>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0C" w14:textId="569452FD" w:rsidR="00380D91" w:rsidRPr="00686A65" w:rsidRDefault="00563DE1" w:rsidP="00380D91">
                                  <w:pPr>
                                    <w:jc w:val="center"/>
                                    <w:rPr>
                                      <w:b/>
                                      <w:color w:val="FFFFFF"/>
                                    </w:rPr>
                                  </w:pPr>
                                  <w:r>
                                    <w:rPr>
                                      <w:b/>
                                      <w:color w:val="FFFFFF"/>
                                    </w:rPr>
                                    <w:t>Medium c</w:t>
                                  </w:r>
                                  <w:r w:rsidR="00380D91">
                                    <w:rPr>
                                      <w:b/>
                                      <w:color w:val="FFFFFF"/>
                                    </w:rPr>
                                    <w:t>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D9" id="Text Box 21" o:spid="_x0000_s1031" type="#_x0000_t202" style="position:absolute;left:0;text-align:left;margin-left:-1.9pt;margin-top:100.05pt;width:109.55pt;height:4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" filled="f" stroked="f">
                      <v:textbox>
                        <w:txbxContent>
                          <w:p w14:paraId="130ACD0C" w14:textId="569452FD" w:rsidR="00380D91" w:rsidRPr="00686A65" w:rsidRDefault="00563DE1" w:rsidP="00380D91">
                            <w:pPr>
                              <w:jc w:val="center"/>
                              <w:rPr>
                                <w:b/>
                                <w:color w:val="FFFFFF"/>
                              </w:rPr>
                            </w:pPr>
                            <w:r>
                              <w:rPr>
                                <w:b/>
                                <w:color w:val="FFFFFF"/>
                              </w:rPr>
                              <w:t>Medium c</w:t>
                            </w:r>
                            <w:r w:rsidR="00380D91">
                              <w:rPr>
                                <w:b/>
                                <w:color w:val="FFFFFF"/>
                              </w:rPr>
                              <w:t>onsequence</w:t>
                            </w:r>
                          </w:p>
                        </w:txbxContent>
                      </v:textbox>
                    </v:shape>
                  </w:pict>
                </mc:Fallback>
              </mc:AlternateContent>
            </w:r>
            <w:r w:rsidR="008540A7">
              <w:rPr>
                <w:noProof/>
                <w:sz w:val="16"/>
                <w:szCs w:val="16"/>
              </w:rPr>
              <mc:AlternateContent>
                <mc:Choice Requires="wps">
                  <w:drawing>
                    <wp:anchor distT="0" distB="0" distL="114300" distR="114300" simplePos="0" relativeHeight="251652608" behindDoc="0" locked="0" layoutInCell="1" allowOverlap="1" wp14:anchorId="130ACCE1" wp14:editId="4E7F006C">
                      <wp:simplePos x="0" y="0"/>
                      <wp:positionH relativeFrom="column">
                        <wp:posOffset>-31750</wp:posOffset>
                      </wp:positionH>
                      <wp:positionV relativeFrom="paragraph">
                        <wp:posOffset>631190</wp:posOffset>
                      </wp:positionV>
                      <wp:extent cx="1391285" cy="511810"/>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8017" w14:textId="77777777" w:rsidR="00563DE1" w:rsidRDefault="00563DE1" w:rsidP="00380D91">
                                  <w:pPr>
                                    <w:jc w:val="center"/>
                                    <w:rPr>
                                      <w:b/>
                                      <w:color w:val="FFFFFF"/>
                                    </w:rPr>
                                  </w:pPr>
                                  <w:r>
                                    <w:rPr>
                                      <w:b/>
                                      <w:color w:val="FFFFFF"/>
                                    </w:rPr>
                                    <w:t xml:space="preserve">High </w:t>
                                  </w:r>
                                </w:p>
                                <w:p w14:paraId="130ACD13" w14:textId="2B33A6A8" w:rsidR="00380D91" w:rsidRPr="00686A65" w:rsidRDefault="00563DE1" w:rsidP="00380D91">
                                  <w:pPr>
                                    <w:jc w:val="center"/>
                                    <w:rPr>
                                      <w:b/>
                                      <w:color w:val="FFFFFF"/>
                                    </w:rPr>
                                  </w:pPr>
                                  <w:r>
                                    <w:rPr>
                                      <w:b/>
                                      <w:color w:val="FFFFFF"/>
                                    </w:rPr>
                                    <w:t>c</w:t>
                                  </w:r>
                                  <w:r w:rsidR="00380D91">
                                    <w:rPr>
                                      <w:b/>
                                      <w:color w:val="FFFFFF"/>
                                    </w:rPr>
                                    <w:t>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E1" id="Text Box 17" o:spid="_x0000_s1032" type="#_x0000_t202" style="position:absolute;left:0;text-align:left;margin-left:-2.5pt;margin-top:49.7pt;width:109.55pt;height:4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" filled="f" stroked="f">
                      <v:textbox>
                        <w:txbxContent>
                          <w:p w14:paraId="17798017" w14:textId="77777777" w:rsidR="00563DE1" w:rsidRDefault="00563DE1" w:rsidP="00380D91">
                            <w:pPr>
                              <w:jc w:val="center"/>
                              <w:rPr>
                                <w:b/>
                                <w:color w:val="FFFFFF"/>
                              </w:rPr>
                            </w:pPr>
                            <w:r>
                              <w:rPr>
                                <w:b/>
                                <w:color w:val="FFFFFF"/>
                              </w:rPr>
                              <w:t xml:space="preserve">High </w:t>
                            </w:r>
                          </w:p>
                          <w:p w14:paraId="130ACD13" w14:textId="2B33A6A8" w:rsidR="00380D91" w:rsidRPr="00686A65" w:rsidRDefault="00563DE1" w:rsidP="00380D91">
                            <w:pPr>
                              <w:jc w:val="center"/>
                              <w:rPr>
                                <w:b/>
                                <w:color w:val="FFFFFF"/>
                              </w:rPr>
                            </w:pPr>
                            <w:r>
                              <w:rPr>
                                <w:b/>
                                <w:color w:val="FFFFFF"/>
                              </w:rPr>
                              <w:t>c</w:t>
                            </w:r>
                            <w:r w:rsidR="00380D91">
                              <w:rPr>
                                <w:b/>
                                <w:color w:val="FFFFFF"/>
                              </w:rPr>
                              <w:t>onsequence</w:t>
                            </w:r>
                          </w:p>
                        </w:txbxContent>
                      </v:textbox>
                    </v:shape>
                  </w:pict>
                </mc:Fallback>
              </mc:AlternateContent>
            </w:r>
            <w:r w:rsidR="008540A7">
              <w:rPr>
                <w:noProof/>
                <w:sz w:val="16"/>
                <w:szCs w:val="16"/>
              </w:rPr>
              <mc:AlternateContent>
                <mc:Choice Requires="wps">
                  <w:drawing>
                    <wp:anchor distT="0" distB="0" distL="114300" distR="114300" simplePos="0" relativeHeight="251651584" behindDoc="0" locked="0" layoutInCell="1" allowOverlap="1" wp14:anchorId="130ACCE3" wp14:editId="213BB38A">
                      <wp:simplePos x="0" y="0"/>
                      <wp:positionH relativeFrom="column">
                        <wp:posOffset>1419225</wp:posOffset>
                      </wp:positionH>
                      <wp:positionV relativeFrom="paragraph">
                        <wp:posOffset>236220</wp:posOffset>
                      </wp:positionV>
                      <wp:extent cx="2326640" cy="32829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4" w14:textId="77777777" w:rsidR="00380D91" w:rsidRPr="006C0555" w:rsidRDefault="00380D91" w:rsidP="00380D91">
                                  <w:pPr>
                                    <w:rPr>
                                      <w:b/>
                                      <w:color w:val="FFFFFF"/>
                                    </w:rPr>
                                  </w:pPr>
                                  <w:r w:rsidRPr="006C0555">
                                    <w:rPr>
                                      <w:b/>
                                      <w:color w:val="FFFFFF"/>
                                    </w:rPr>
                                    <w:t>Facility: Water Treatment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0ACCE3" id="Text Box 16" o:spid="_x0000_s1033" type="#_x0000_t202" style="position:absolute;left:0;text-align:left;margin-left:111.75pt;margin-top:18.6pt;width:183.2pt;height:2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gO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" filled="f" stroked="f">
                      <v:textbox>
                        <w:txbxContent>
                          <w:p w14:paraId="130ACD14" w14:textId="77777777" w:rsidR="00380D91" w:rsidRPr="006C0555" w:rsidRDefault="00380D91" w:rsidP="00380D91">
                            <w:pPr>
                              <w:rPr>
                                <w:b/>
                                <w:color w:val="FFFFFF"/>
                              </w:rPr>
                            </w:pPr>
                            <w:r w:rsidRPr="006C0555">
                              <w:rPr>
                                <w:b/>
                                <w:color w:val="FFFFFF"/>
                              </w:rPr>
                              <w:t>Facility: Water Treatment Plant</w:t>
                            </w:r>
                          </w:p>
                        </w:txbxContent>
                      </v:textbox>
                    </v:shape>
                  </w:pict>
                </mc:Fallback>
              </mc:AlternateContent>
            </w:r>
            <w:r w:rsidR="00380D91">
              <w:rPr>
                <w:noProof/>
                <w:sz w:val="16"/>
                <w:szCs w:val="16"/>
              </w:rPr>
              <w:drawing>
                <wp:inline distT="0" distB="0" distL="0" distR="0" wp14:anchorId="130ACCE5" wp14:editId="0AFFD430">
                  <wp:extent cx="5204788" cy="3000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9525" cy="3003106"/>
                          </a:xfrm>
                          <a:prstGeom prst="rect">
                            <a:avLst/>
                          </a:prstGeom>
                          <a:noFill/>
                          <a:ln>
                            <a:noFill/>
                          </a:ln>
                          <a:effectLst/>
                        </pic:spPr>
                      </pic:pic>
                    </a:graphicData>
                  </a:graphic>
                </wp:inline>
              </w:drawing>
            </w:r>
          </w:p>
        </w:tc>
      </w:tr>
    </w:tbl>
    <w:p w14:paraId="130ACCA7" w14:textId="77777777" w:rsidR="00380D91" w:rsidRDefault="00380D91" w:rsidP="00380D91">
      <w:pPr>
        <w:pStyle w:val="ATABody"/>
        <w:keepNext/>
        <w:keepLines/>
      </w:pPr>
    </w:p>
    <w:p w14:paraId="7DC37BB8" w14:textId="77777777" w:rsidR="001919AA" w:rsidRDefault="001919AA" w:rsidP="001919AA">
      <w:pPr>
        <w:pStyle w:val="ATABody"/>
      </w:pPr>
      <w:r w:rsidRPr="00431E6E">
        <w:t xml:space="preserve">Once </w:t>
      </w:r>
      <w:r>
        <w:t xml:space="preserve">you decide on the type of </w:t>
      </w:r>
      <w:r w:rsidRPr="00431E6E">
        <w:t>the qualitative scale</w:t>
      </w:r>
      <w:r>
        <w:t xml:space="preserve"> to use:</w:t>
      </w:r>
    </w:p>
    <w:p w14:paraId="4F6E49D7" w14:textId="77777777" w:rsidR="001919AA" w:rsidRDefault="001919AA" w:rsidP="001919AA">
      <w:pPr>
        <w:pStyle w:val="ATABulletLevel01BodySlide"/>
      </w:pPr>
      <w:r>
        <w:t>T</w:t>
      </w:r>
      <w:r w:rsidRPr="00431E6E">
        <w:t xml:space="preserve">he scale for both the consequences of loss and the probability of occurrence must remain fixed. </w:t>
      </w:r>
    </w:p>
    <w:p w14:paraId="55138AA8" w14:textId="77777777" w:rsidR="001919AA" w:rsidRDefault="001919AA" w:rsidP="001919AA">
      <w:pPr>
        <w:pStyle w:val="ATABulletLevel01BodySlide"/>
      </w:pPr>
      <w:r>
        <w:t xml:space="preserve">You must use </w:t>
      </w:r>
      <w:r w:rsidRPr="00431E6E">
        <w:t xml:space="preserve">the same type of scale consistently when comparing consequences of loss for all </w:t>
      </w:r>
      <w:r>
        <w:t xml:space="preserve">critical </w:t>
      </w:r>
      <w:r w:rsidRPr="00431E6E">
        <w:t xml:space="preserve">assets </w:t>
      </w:r>
      <w:r>
        <w:t>in</w:t>
      </w:r>
      <w:r w:rsidRPr="00431E6E">
        <w:t xml:space="preserve"> a given facility.</w:t>
      </w:r>
    </w:p>
    <w:p w14:paraId="130ACCA8" w14:textId="77777777" w:rsidR="00380D91" w:rsidRDefault="00380D91" w:rsidP="00380D91">
      <w:pPr>
        <w:keepNext/>
      </w:pPr>
    </w:p>
    <w:p w14:paraId="130ACCA9" w14:textId="77777777" w:rsidR="00380D91" w:rsidRPr="0031146A" w:rsidRDefault="00380D91" w:rsidP="0031146A">
      <w:pPr>
        <w:pStyle w:val="ATAHeadingLevel1"/>
      </w:pPr>
      <w:r w:rsidRPr="0031146A">
        <w:br w:type="page"/>
      </w:r>
      <w:r w:rsidRPr="0031146A">
        <w:lastRenderedPageBreak/>
        <w:t>Completing the Threat Spectrum Matrix</w:t>
      </w:r>
    </w:p>
    <w:p w14:paraId="130ACCAA" w14:textId="7858968D" w:rsidR="00380D91" w:rsidRDefault="00380D91" w:rsidP="0031146A">
      <w:pPr>
        <w:pStyle w:val="ATABody"/>
      </w:pPr>
      <w:r>
        <w:t xml:space="preserve">To complete the threat spectrum matrix, </w:t>
      </w:r>
      <w:r w:rsidR="008637CB">
        <w:t>refer to</w:t>
      </w:r>
      <w:r>
        <w:t xml:space="preserve"> the information gathered from your </w:t>
      </w:r>
      <w:r w:rsidR="008637CB">
        <w:t>undesirable consequences of critical asset loss analysis</w:t>
      </w:r>
      <w:r>
        <w:t xml:space="preserve"> (see </w:t>
      </w:r>
      <w:r w:rsidRPr="008637CB">
        <w:rPr>
          <w:i/>
        </w:rPr>
        <w:t>Table 4: Asset Protection Decision Matrix</w:t>
      </w:r>
      <w:r w:rsidR="0031146A" w:rsidRPr="008637CB">
        <w:rPr>
          <w:i/>
        </w:rPr>
        <w:t xml:space="preserve"> </w:t>
      </w:r>
      <w:r w:rsidRPr="008637CB">
        <w:rPr>
          <w:i/>
        </w:rPr>
        <w:t>—</w:t>
      </w:r>
      <w:r w:rsidR="0031146A" w:rsidRPr="008637CB">
        <w:rPr>
          <w:i/>
        </w:rPr>
        <w:t xml:space="preserve"> </w:t>
      </w:r>
      <w:r w:rsidRPr="008637CB">
        <w:rPr>
          <w:i/>
        </w:rPr>
        <w:t>Probability of Occurrence</w:t>
      </w:r>
      <w:r>
        <w:t xml:space="preserve"> in </w:t>
      </w:r>
      <w:r w:rsidRPr="008637CB">
        <w:rPr>
          <w:b/>
        </w:rPr>
        <w:t xml:space="preserve">Addendum </w:t>
      </w:r>
      <w:r w:rsidR="008637CB" w:rsidRPr="008637CB">
        <w:rPr>
          <w:b/>
        </w:rPr>
        <w:t>6</w:t>
      </w:r>
      <w:r w:rsidRPr="008637CB">
        <w:rPr>
          <w:b/>
        </w:rPr>
        <w:t xml:space="preserve">.2: Undesirable Consequences of </w:t>
      </w:r>
      <w:r w:rsidR="00A67E61" w:rsidRPr="008637CB">
        <w:rPr>
          <w:b/>
        </w:rPr>
        <w:t xml:space="preserve">Critical </w:t>
      </w:r>
      <w:r w:rsidRPr="008637CB">
        <w:rPr>
          <w:b/>
        </w:rPr>
        <w:t>Asset Loss Analysis</w:t>
      </w:r>
      <w:r>
        <w:t xml:space="preserve">). </w:t>
      </w:r>
    </w:p>
    <w:p w14:paraId="020E4C3E" w14:textId="77777777" w:rsidR="0031146A" w:rsidRDefault="0031146A" w:rsidP="00380D91">
      <w:pPr>
        <w:pStyle w:val="ataBody0"/>
      </w:pPr>
    </w:p>
    <w:p w14:paraId="363FD85C" w14:textId="77777777" w:rsidR="00520B34" w:rsidRDefault="00380D91" w:rsidP="0031146A">
      <w:pPr>
        <w:pStyle w:val="ATABody"/>
      </w:pPr>
      <w:r w:rsidRPr="00431E6E">
        <w:t xml:space="preserve">Recall </w:t>
      </w:r>
      <w:r>
        <w:t xml:space="preserve">from </w:t>
      </w:r>
      <w:r w:rsidRPr="008637CB">
        <w:rPr>
          <w:i/>
        </w:rPr>
        <w:t>Table 4: Asset Protection Decision Matrix</w:t>
      </w:r>
      <w:r w:rsidR="0031146A" w:rsidRPr="008637CB">
        <w:rPr>
          <w:i/>
        </w:rPr>
        <w:t xml:space="preserve"> </w:t>
      </w:r>
      <w:r w:rsidRPr="008637CB">
        <w:rPr>
          <w:i/>
        </w:rPr>
        <w:t>—</w:t>
      </w:r>
      <w:r w:rsidR="0031146A" w:rsidRPr="008637CB">
        <w:rPr>
          <w:i/>
        </w:rPr>
        <w:t xml:space="preserve"> </w:t>
      </w:r>
      <w:r w:rsidRPr="008637CB">
        <w:rPr>
          <w:i/>
        </w:rPr>
        <w:t>Probability of Occurrence</w:t>
      </w:r>
      <w:r>
        <w:t xml:space="preserve"> </w:t>
      </w:r>
      <w:r w:rsidR="008637CB">
        <w:t xml:space="preserve">that </w:t>
      </w:r>
      <w:r>
        <w:t>l</w:t>
      </w:r>
      <w:r w:rsidRPr="00431E6E">
        <w:t xml:space="preserve">oss of life (due to a terrorist </w:t>
      </w:r>
      <w:r>
        <w:t>bombing of the plant</w:t>
      </w:r>
      <w:r w:rsidRPr="00431E6E">
        <w:t xml:space="preserve">) </w:t>
      </w:r>
      <w:r w:rsidR="00675EF2">
        <w:t>receive</w:t>
      </w:r>
      <w:r w:rsidRPr="00431E6E">
        <w:t xml:space="preserve">d a </w:t>
      </w:r>
      <w:r>
        <w:rPr>
          <w:b/>
        </w:rPr>
        <w:t>high</w:t>
      </w:r>
      <w:r>
        <w:t xml:space="preserve"> level of consequence of loss and a </w:t>
      </w:r>
      <w:r>
        <w:rPr>
          <w:b/>
        </w:rPr>
        <w:t>h</w:t>
      </w:r>
      <w:r w:rsidRPr="00460D11">
        <w:rPr>
          <w:b/>
        </w:rPr>
        <w:t>igh</w:t>
      </w:r>
      <w:r>
        <w:t xml:space="preserve"> probability of occurrence.</w:t>
      </w:r>
      <w:r w:rsidRPr="00431E6E">
        <w:t xml:space="preserve"> </w:t>
      </w:r>
    </w:p>
    <w:p w14:paraId="4863E3F9" w14:textId="77777777" w:rsidR="00520B34" w:rsidRDefault="00380D91" w:rsidP="00520B34">
      <w:pPr>
        <w:pStyle w:val="ATABulletLevel01BodySlide"/>
      </w:pPr>
      <w:r w:rsidRPr="00431E6E">
        <w:t>If you enter both sets of data in</w:t>
      </w:r>
      <w:r>
        <w:t xml:space="preserve">to the threat spectrum matrix, </w:t>
      </w:r>
      <w:r w:rsidR="00675EF2">
        <w:t>l</w:t>
      </w:r>
      <w:r w:rsidR="001919AA" w:rsidRPr="001919AA">
        <w:t>oss of l</w:t>
      </w:r>
      <w:r w:rsidRPr="001919AA">
        <w:t>ife</w:t>
      </w:r>
      <w:r w:rsidRPr="00431E6E">
        <w:t xml:space="preserve"> will appear in the cell where </w:t>
      </w:r>
      <w:r w:rsidR="001919AA" w:rsidRPr="00563DE1">
        <w:t>high consequence and high probability</w:t>
      </w:r>
      <w:r w:rsidRPr="00431E6E">
        <w:t xml:space="preserve"> intersect</w:t>
      </w:r>
      <w:r>
        <w:t xml:space="preserve">. </w:t>
      </w:r>
    </w:p>
    <w:p w14:paraId="130ACCAB" w14:textId="3B2D9695" w:rsidR="00380D91" w:rsidRDefault="00380D91" w:rsidP="00520B34">
      <w:pPr>
        <w:pStyle w:val="ATABulletLevel01BodySlide"/>
      </w:pPr>
      <w:r>
        <w:t xml:space="preserve">See </w:t>
      </w:r>
      <w:r w:rsidRPr="008637CB">
        <w:rPr>
          <w:i/>
        </w:rPr>
        <w:t>Figure 2: Completed Threat Spectrum Matrix</w:t>
      </w:r>
      <w:r>
        <w:t>.</w:t>
      </w:r>
    </w:p>
    <w:p w14:paraId="130ACCAC" w14:textId="77777777" w:rsidR="00380D91" w:rsidRDefault="00380D91" w:rsidP="00380D91">
      <w:pPr>
        <w:pStyle w:val="ataBody0"/>
      </w:pPr>
    </w:p>
    <w:p w14:paraId="130ACCAD" w14:textId="5A75C5E9" w:rsidR="00380D91" w:rsidRDefault="00380D91" w:rsidP="0031146A">
      <w:pPr>
        <w:pStyle w:val="ATABody"/>
      </w:pPr>
      <w:r>
        <w:t>To complete the remaining portions of the matrix, r</w:t>
      </w:r>
      <w:r w:rsidRPr="00431E6E">
        <w:t xml:space="preserve">epeat this same step for all information acquired during the </w:t>
      </w:r>
      <w:r w:rsidR="001919AA">
        <w:t>u</w:t>
      </w:r>
      <w:r w:rsidR="001919AA" w:rsidRPr="00431E6E">
        <w:t xml:space="preserve">ndesirable </w:t>
      </w:r>
      <w:r w:rsidR="001919AA">
        <w:t>c</w:t>
      </w:r>
      <w:r w:rsidR="001919AA" w:rsidRPr="00431E6E">
        <w:t xml:space="preserve">onsequences of </w:t>
      </w:r>
      <w:r w:rsidR="001919AA">
        <w:t>critical asset l</w:t>
      </w:r>
      <w:r w:rsidR="001919AA" w:rsidRPr="00431E6E">
        <w:t xml:space="preserve">oss </w:t>
      </w:r>
      <w:r w:rsidR="001919AA">
        <w:t>a</w:t>
      </w:r>
      <w:r w:rsidR="001919AA" w:rsidRPr="00431E6E">
        <w:t>nalysis</w:t>
      </w:r>
      <w:r w:rsidRPr="00431E6E">
        <w:t xml:space="preserve">. </w:t>
      </w:r>
      <w:r w:rsidR="008C5D7E">
        <w:t xml:space="preserve">In your experience, you will likely find that after completing a threat analysis, the ratings for most of the probability of occurrences will change. For demonstration purposes only, </w:t>
      </w:r>
      <w:r w:rsidR="008C5D7E" w:rsidRPr="00431E6E">
        <w:t xml:space="preserve">assume the </w:t>
      </w:r>
      <w:r w:rsidR="008C5D7E">
        <w:t>same</w:t>
      </w:r>
      <w:r w:rsidR="008C5D7E" w:rsidRPr="00431E6E">
        <w:t xml:space="preserve"> </w:t>
      </w:r>
      <w:r w:rsidR="008C5D7E">
        <w:t xml:space="preserve">hypothetical </w:t>
      </w:r>
      <w:r w:rsidR="008C5D7E" w:rsidRPr="00431E6E">
        <w:t xml:space="preserve">probability levels </w:t>
      </w:r>
      <w:r w:rsidR="008C5D7E">
        <w:t>shown in Table 4 of Addendum 6.2:</w:t>
      </w:r>
      <w:r>
        <w:t xml:space="preserve"> </w:t>
      </w:r>
    </w:p>
    <w:p w14:paraId="130ACCAF" w14:textId="5BBB07BC" w:rsidR="00380D91" w:rsidRPr="00431E6E" w:rsidRDefault="00380D91" w:rsidP="008C5D7E">
      <w:pPr>
        <w:pStyle w:val="ATABulletLevel01BodySlide"/>
      </w:pPr>
      <w:r w:rsidRPr="00431E6E">
        <w:t xml:space="preserve">Loss of life (terrorist bomb explosion): </w:t>
      </w:r>
      <w:r w:rsidR="001919AA">
        <w:rPr>
          <w:b/>
        </w:rPr>
        <w:t>h</w:t>
      </w:r>
      <w:r w:rsidRPr="003A54D0">
        <w:rPr>
          <w:b/>
        </w:rPr>
        <w:t>igh</w:t>
      </w:r>
    </w:p>
    <w:p w14:paraId="130ACCB0" w14:textId="221B008F" w:rsidR="00380D91" w:rsidRPr="00431E6E" w:rsidRDefault="00380D91" w:rsidP="008C5D7E">
      <w:pPr>
        <w:pStyle w:val="ATABulletLevel01BodySlide"/>
      </w:pPr>
      <w:r w:rsidRPr="00431E6E">
        <w:t xml:space="preserve">Damage to national security (theft of diagram): </w:t>
      </w:r>
      <w:r w:rsidR="008C5D7E">
        <w:rPr>
          <w:b/>
        </w:rPr>
        <w:t>low</w:t>
      </w:r>
    </w:p>
    <w:p w14:paraId="130ACCB1" w14:textId="7C1A9DF4" w:rsidR="00380D91" w:rsidRPr="00431E6E" w:rsidRDefault="00380D91" w:rsidP="008C5D7E">
      <w:pPr>
        <w:pStyle w:val="ATABulletLevel01BodySlide"/>
      </w:pPr>
      <w:r w:rsidRPr="00431E6E">
        <w:t xml:space="preserve">Interruption of critical facilities (bomb in control room): </w:t>
      </w:r>
      <w:r w:rsidR="008C5D7E">
        <w:rPr>
          <w:b/>
        </w:rPr>
        <w:t>high</w:t>
      </w:r>
    </w:p>
    <w:p w14:paraId="130ACCB2" w14:textId="38E39B1C" w:rsidR="00380D91" w:rsidRDefault="00380D91" w:rsidP="008C5D7E">
      <w:pPr>
        <w:pStyle w:val="ATABulletLevel01BodySlide"/>
      </w:pPr>
      <w:r w:rsidRPr="00431E6E">
        <w:t xml:space="preserve">Environmental damage (hazardous material): </w:t>
      </w:r>
      <w:r w:rsidR="008C5D7E">
        <w:rPr>
          <w:b/>
        </w:rPr>
        <w:t>medium</w:t>
      </w:r>
    </w:p>
    <w:p w14:paraId="130ACCB3" w14:textId="77777777" w:rsidR="00380D91" w:rsidRDefault="00380D91" w:rsidP="00380D91">
      <w:pPr>
        <w:pStyle w:val="ataBody0"/>
      </w:pPr>
    </w:p>
    <w:p w14:paraId="7ED4415F" w14:textId="77777777" w:rsidR="00960F54" w:rsidRDefault="00380D91" w:rsidP="0031146A">
      <w:pPr>
        <w:pStyle w:val="ATABody"/>
      </w:pPr>
      <w:r w:rsidRPr="00431E6E">
        <w:t>Using our hypothetical probability level</w:t>
      </w:r>
      <w:r>
        <w:t>s</w:t>
      </w:r>
      <w:r w:rsidR="00960F54">
        <w:t>:</w:t>
      </w:r>
    </w:p>
    <w:p w14:paraId="06D51BC1" w14:textId="4A956869" w:rsidR="00602F93" w:rsidRDefault="00602F93" w:rsidP="00602F93">
      <w:pPr>
        <w:pStyle w:val="ATABulletLevel01BodySlide"/>
      </w:pPr>
      <w:r>
        <w:t>T</w:t>
      </w:r>
      <w:r w:rsidRPr="00431E6E">
        <w:t xml:space="preserve">he probability that a terrorist would </w:t>
      </w:r>
      <w:r>
        <w:t>release</w:t>
      </w:r>
      <w:r w:rsidRPr="00431E6E">
        <w:t xml:space="preserve"> a hazardous </w:t>
      </w:r>
      <w:r>
        <w:t>chemical</w:t>
      </w:r>
      <w:r w:rsidRPr="00431E6E">
        <w:t xml:space="preserve"> into water tre</w:t>
      </w:r>
      <w:r w:rsidRPr="0031146A">
        <w:t>atme</w:t>
      </w:r>
      <w:r w:rsidRPr="00431E6E">
        <w:t xml:space="preserve">nt machinery is determined as </w:t>
      </w:r>
      <w:r>
        <w:rPr>
          <w:b/>
        </w:rPr>
        <w:t>medium</w:t>
      </w:r>
      <w:r w:rsidR="001F2D29">
        <w:rPr>
          <w:b/>
        </w:rPr>
        <w:t xml:space="preserve"> </w:t>
      </w:r>
      <w:r w:rsidR="001F2D29" w:rsidRPr="001F2D29">
        <w:t>because this type of incident has not occurred at any facility in your country, although it has occurred in the region</w:t>
      </w:r>
      <w:r w:rsidRPr="001F2D29">
        <w:t>.</w:t>
      </w:r>
      <w:r>
        <w:t xml:space="preserve"> </w:t>
      </w:r>
    </w:p>
    <w:p w14:paraId="389677CE" w14:textId="77777777" w:rsidR="00602F93" w:rsidRDefault="00602F93" w:rsidP="00602F93">
      <w:pPr>
        <w:pStyle w:val="ATABulletLevel01BodySlide"/>
      </w:pPr>
      <w:r w:rsidRPr="00431E6E">
        <w:t xml:space="preserve">However, the consequences of loss are considered </w:t>
      </w:r>
      <w:r>
        <w:rPr>
          <w:b/>
        </w:rPr>
        <w:t>h</w:t>
      </w:r>
      <w:r w:rsidRPr="009F0DD5">
        <w:rPr>
          <w:b/>
        </w:rPr>
        <w:t>igh</w:t>
      </w:r>
      <w:r w:rsidRPr="00431E6E">
        <w:t>, since occurrence of such an event could result in significant environmental damage (as well as loss of life or serious adverse impact on the health and safety of employees and community members).</w:t>
      </w:r>
      <w:r w:rsidRPr="008E4358">
        <w:t xml:space="preserve"> </w:t>
      </w:r>
    </w:p>
    <w:p w14:paraId="1A38EDDB" w14:textId="77777777" w:rsidR="00960F54" w:rsidRDefault="00960F54" w:rsidP="0031146A">
      <w:pPr>
        <w:pStyle w:val="ATABody"/>
      </w:pPr>
    </w:p>
    <w:p w14:paraId="1C5B4A77" w14:textId="77777777" w:rsidR="00675EF2" w:rsidRDefault="00380D91" w:rsidP="0031146A">
      <w:pPr>
        <w:pStyle w:val="ATABody"/>
      </w:pPr>
      <w:r>
        <w:t xml:space="preserve">See </w:t>
      </w:r>
      <w:r w:rsidRPr="001919AA">
        <w:rPr>
          <w:i/>
        </w:rPr>
        <w:t>Table 3: Asset Protection Decision Matrix</w:t>
      </w:r>
      <w:r w:rsidR="001919AA" w:rsidRPr="001919AA">
        <w:rPr>
          <w:i/>
        </w:rPr>
        <w:t xml:space="preserve"> </w:t>
      </w:r>
      <w:r w:rsidRPr="001919AA">
        <w:rPr>
          <w:i/>
        </w:rPr>
        <w:t>—</w:t>
      </w:r>
      <w:r w:rsidR="001919AA" w:rsidRPr="001919AA">
        <w:rPr>
          <w:i/>
        </w:rPr>
        <w:t xml:space="preserve"> </w:t>
      </w:r>
      <w:r w:rsidRPr="001919AA">
        <w:rPr>
          <w:i/>
        </w:rPr>
        <w:t>Determine Levels of Undesirable Consequence</w:t>
      </w:r>
      <w:r w:rsidRPr="009F0DD5">
        <w:t>s</w:t>
      </w:r>
      <w:r>
        <w:t xml:space="preserve"> in </w:t>
      </w:r>
      <w:r w:rsidRPr="001919AA">
        <w:rPr>
          <w:b/>
        </w:rPr>
        <w:t xml:space="preserve">Addendum </w:t>
      </w:r>
      <w:r w:rsidR="001919AA" w:rsidRPr="001919AA">
        <w:rPr>
          <w:b/>
        </w:rPr>
        <w:t>6</w:t>
      </w:r>
      <w:r w:rsidRPr="001919AA">
        <w:rPr>
          <w:b/>
        </w:rPr>
        <w:t xml:space="preserve">.2: Undesirable Consequences of </w:t>
      </w:r>
      <w:r w:rsidR="00A67E61" w:rsidRPr="001919AA">
        <w:rPr>
          <w:b/>
        </w:rPr>
        <w:t xml:space="preserve">Critical </w:t>
      </w:r>
      <w:r w:rsidRPr="001919AA">
        <w:rPr>
          <w:b/>
        </w:rPr>
        <w:t>Asset Loss Analysis</w:t>
      </w:r>
      <w:r>
        <w:t xml:space="preserve">. </w:t>
      </w:r>
    </w:p>
    <w:p w14:paraId="130ACCB6" w14:textId="2C943AE2" w:rsidR="00380D91" w:rsidRDefault="00380D91" w:rsidP="00675EF2">
      <w:pPr>
        <w:pStyle w:val="ATABulletLevel01BodySlide"/>
      </w:pPr>
      <w:r>
        <w:t xml:space="preserve">To record this undesirable consequence in the </w:t>
      </w:r>
      <w:r w:rsidR="00675EF2">
        <w:t xml:space="preserve">threat spectrum </w:t>
      </w:r>
      <w:r>
        <w:t xml:space="preserve">matrix, you would enter </w:t>
      </w:r>
      <w:r w:rsidR="001919AA" w:rsidRPr="001919AA">
        <w:t>environmental d</w:t>
      </w:r>
      <w:r w:rsidRPr="001919AA">
        <w:t>amage i</w:t>
      </w:r>
      <w:r>
        <w:t xml:space="preserve">n the </w:t>
      </w:r>
      <w:r w:rsidRPr="00431E6E">
        <w:t xml:space="preserve">cell where </w:t>
      </w:r>
      <w:r w:rsidR="001919AA" w:rsidRPr="001F2D29">
        <w:rPr>
          <w:b/>
        </w:rPr>
        <w:t>h</w:t>
      </w:r>
      <w:r w:rsidRPr="001F2D29">
        <w:rPr>
          <w:b/>
        </w:rPr>
        <w:t>igh</w:t>
      </w:r>
      <w:r w:rsidRPr="001919AA">
        <w:t xml:space="preserve"> </w:t>
      </w:r>
      <w:r w:rsidR="001919AA" w:rsidRPr="001919AA">
        <w:t>c</w:t>
      </w:r>
      <w:r w:rsidRPr="001919AA">
        <w:t xml:space="preserve">onsequence and </w:t>
      </w:r>
      <w:r w:rsidR="00602F93" w:rsidRPr="001F2D29">
        <w:rPr>
          <w:b/>
        </w:rPr>
        <w:t>medium</w:t>
      </w:r>
      <w:r w:rsidRPr="001919AA">
        <w:t xml:space="preserve"> </w:t>
      </w:r>
      <w:r w:rsidR="001919AA" w:rsidRPr="001919AA">
        <w:t>p</w:t>
      </w:r>
      <w:r w:rsidRPr="001919AA">
        <w:t>robability</w:t>
      </w:r>
      <w:r w:rsidRPr="00431E6E">
        <w:t xml:space="preserve"> intersect</w:t>
      </w:r>
      <w:r>
        <w:t xml:space="preserve">. </w:t>
      </w:r>
    </w:p>
    <w:p w14:paraId="5F36D6F9" w14:textId="77777777" w:rsidR="00675EF2" w:rsidRDefault="00960F54" w:rsidP="00675EF2">
      <w:pPr>
        <w:pStyle w:val="ATABulletLevel01BodySlide"/>
      </w:pPr>
      <w:r>
        <w:t>Usually, any asset with</w:t>
      </w:r>
      <w:r w:rsidR="00380D91" w:rsidRPr="000E426C">
        <w:t xml:space="preserve"> high consequence </w:t>
      </w:r>
      <w:r w:rsidR="001919AA">
        <w:t>and</w:t>
      </w:r>
      <w:r w:rsidR="00380D91" w:rsidRPr="000E426C">
        <w:t xml:space="preserve"> high probability level</w:t>
      </w:r>
      <w:r>
        <w:t>s</w:t>
      </w:r>
      <w:r w:rsidR="00380D91" w:rsidRPr="000E426C">
        <w:t xml:space="preserve"> is an asset that requires the highest priority for protection. </w:t>
      </w:r>
    </w:p>
    <w:p w14:paraId="3F7754A6" w14:textId="77777777" w:rsidR="00675EF2" w:rsidRDefault="00380D91" w:rsidP="00675EF2">
      <w:pPr>
        <w:pStyle w:val="ATABulletLevel01BodySlide"/>
      </w:pPr>
      <w:r w:rsidRPr="000E426C">
        <w:t xml:space="preserve">Likewise, any asset assigned low consequence </w:t>
      </w:r>
      <w:r w:rsidR="00960F54">
        <w:t>and</w:t>
      </w:r>
      <w:r w:rsidRPr="000E426C">
        <w:t xml:space="preserve"> low probability level</w:t>
      </w:r>
      <w:r w:rsidR="00960F54">
        <w:t>s</w:t>
      </w:r>
      <w:r w:rsidRPr="000E426C">
        <w:t xml:space="preserve"> is an asset that </w:t>
      </w:r>
      <w:r w:rsidR="00960F54">
        <w:t>only needs</w:t>
      </w:r>
      <w:r w:rsidRPr="000E426C">
        <w:t xml:space="preserve"> the lowest priority for protection when designing a physical protection system. </w:t>
      </w:r>
    </w:p>
    <w:p w14:paraId="130ACCB8" w14:textId="5FF729FD" w:rsidR="00380D91" w:rsidRPr="000E426C" w:rsidRDefault="00380D91" w:rsidP="00675EF2">
      <w:pPr>
        <w:pStyle w:val="ATABulletLevel01BodySlide"/>
      </w:pPr>
      <w:r w:rsidRPr="000E426C">
        <w:t xml:space="preserve">Refer to </w:t>
      </w:r>
      <w:r w:rsidRPr="00960F54">
        <w:rPr>
          <w:i/>
        </w:rPr>
        <w:t>Figure 2: Completed Threat Spectrum Matrix</w:t>
      </w:r>
      <w:r w:rsidRPr="000E426C">
        <w:t xml:space="preserve"> to see where </w:t>
      </w:r>
      <w:r w:rsidR="00960F54" w:rsidRPr="000E426C">
        <w:t>interruption of critical utility</w:t>
      </w:r>
      <w:r w:rsidRPr="000E426C">
        <w:t xml:space="preserve"> </w:t>
      </w:r>
      <w:r w:rsidR="00960F54" w:rsidRPr="000E426C">
        <w:t>services and damage to national security</w:t>
      </w:r>
      <w:r w:rsidRPr="000E426C">
        <w:t xml:space="preserve"> would appear in the matrix.</w:t>
      </w:r>
    </w:p>
    <w:p w14:paraId="130ACCB9" w14:textId="77777777" w:rsidR="00380D91" w:rsidRDefault="00380D91" w:rsidP="00380D91">
      <w:pPr>
        <w:pStyle w:val="ataBody0"/>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2"/>
      </w:tblGrid>
      <w:tr w:rsidR="00380D91" w:rsidRPr="006C6C74" w14:paraId="130ACCBB" w14:textId="77777777" w:rsidTr="00FB7BA6">
        <w:trPr>
          <w:trHeight w:val="484"/>
          <w:jc w:val="center"/>
        </w:trPr>
        <w:tc>
          <w:tcPr>
            <w:tcW w:w="7812" w:type="dxa"/>
            <w:tcBorders>
              <w:bottom w:val="nil"/>
              <w:right w:val="single" w:sz="4" w:space="0" w:color="000000"/>
            </w:tcBorders>
            <w:shd w:val="clear" w:color="auto" w:fill="D9D9D9" w:themeFill="background1" w:themeFillShade="D9"/>
            <w:vAlign w:val="center"/>
          </w:tcPr>
          <w:p w14:paraId="130ACCBA" w14:textId="77777777" w:rsidR="00380D91" w:rsidRPr="00A67E61" w:rsidRDefault="00380D91" w:rsidP="00FB7BA6">
            <w:pPr>
              <w:pStyle w:val="ATATableHeading"/>
              <w:rPr>
                <w:b/>
              </w:rPr>
            </w:pPr>
            <w:r w:rsidRPr="00A67E61">
              <w:rPr>
                <w:b/>
              </w:rPr>
              <w:t>Figure</w:t>
            </w:r>
            <w:r w:rsidRPr="00A67E61">
              <w:rPr>
                <w:b/>
              </w:rPr>
              <w:fldChar w:fldCharType="begin"/>
            </w:r>
            <w:r w:rsidRPr="00A67E61">
              <w:rPr>
                <w:b/>
              </w:rPr>
              <w:instrText xml:space="preserve"> XE "Figure" </w:instrText>
            </w:r>
            <w:r w:rsidRPr="00A67E61">
              <w:rPr>
                <w:b/>
              </w:rPr>
              <w:fldChar w:fldCharType="end"/>
            </w:r>
            <w:r w:rsidRPr="00A67E61">
              <w:rPr>
                <w:b/>
              </w:rPr>
              <w:t xml:space="preserve"> 2: Completed Threat Spectrum Matrix </w:t>
            </w:r>
          </w:p>
        </w:tc>
      </w:tr>
      <w:tr w:rsidR="00380D91" w:rsidRPr="006C6C74" w14:paraId="130ACCBD" w14:textId="77777777" w:rsidTr="007406CB">
        <w:trPr>
          <w:trHeight w:val="495"/>
          <w:jc w:val="center"/>
        </w:trPr>
        <w:tc>
          <w:tcPr>
            <w:tcW w:w="7812" w:type="dxa"/>
            <w:tcBorders>
              <w:top w:val="nil"/>
            </w:tcBorders>
          </w:tcPr>
          <w:p w14:paraId="130ACCBC" w14:textId="6D201EEF" w:rsidR="00380D91" w:rsidRPr="006C6C74" w:rsidRDefault="00E6031E" w:rsidP="007406CB">
            <w:pPr>
              <w:pStyle w:val="ATABody"/>
              <w:spacing w:before="120" w:after="120"/>
              <w:ind w:right="446"/>
              <w:jc w:val="center"/>
              <w:rPr>
                <w:noProof/>
                <w:sz w:val="16"/>
                <w:szCs w:val="16"/>
              </w:rPr>
            </w:pPr>
            <w:r>
              <w:rPr>
                <w:noProof/>
                <w:sz w:val="16"/>
                <w:szCs w:val="16"/>
              </w:rPr>
              <mc:AlternateContent>
                <mc:Choice Requires="wps">
                  <w:drawing>
                    <wp:anchor distT="0" distB="0" distL="114300" distR="114300" simplePos="0" relativeHeight="251668480" behindDoc="0" locked="0" layoutInCell="1" allowOverlap="1" wp14:anchorId="130ACCFB" wp14:editId="3942072A">
                      <wp:simplePos x="0" y="0"/>
                      <wp:positionH relativeFrom="margin">
                        <wp:align>center</wp:align>
                      </wp:positionH>
                      <wp:positionV relativeFrom="paragraph">
                        <wp:posOffset>155575</wp:posOffset>
                      </wp:positionV>
                      <wp:extent cx="2494915" cy="419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23" w14:textId="77777777" w:rsidR="00380D91" w:rsidRPr="00E6031E" w:rsidRDefault="00380D91" w:rsidP="00380D91">
                                  <w:pPr>
                                    <w:rPr>
                                      <w:rFonts w:ascii="Cambria" w:hAnsi="Cambria"/>
                                      <w:b/>
                                      <w:color w:val="FFFFFF"/>
                                    </w:rPr>
                                  </w:pPr>
                                  <w:r w:rsidRPr="00E6031E">
                                    <w:rPr>
                                      <w:rFonts w:ascii="Cambria" w:hAnsi="Cambria"/>
                                      <w:b/>
                                      <w:color w:val="FFFFFF"/>
                                    </w:rPr>
                                    <w:t>Facility: Water Treatment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left:0;text-align:left;margin-left:0;margin-top:12.25pt;width:196.45pt;height:3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jXug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" filled="f" stroked="f">
                      <v:textbox>
                        <w:txbxContent>
                          <w:p w14:paraId="130ACD23" w14:textId="77777777" w:rsidR="00380D91" w:rsidRPr="00E6031E" w:rsidRDefault="00380D91" w:rsidP="00380D91">
                            <w:pPr>
                              <w:rPr>
                                <w:rFonts w:ascii="Cambria" w:hAnsi="Cambria"/>
                                <w:b/>
                                <w:color w:val="FFFFFF"/>
                              </w:rPr>
                            </w:pPr>
                            <w:r w:rsidRPr="00E6031E">
                              <w:rPr>
                                <w:rFonts w:ascii="Cambria" w:hAnsi="Cambria"/>
                                <w:b/>
                                <w:color w:val="FFFFFF"/>
                              </w:rPr>
                              <w:t>Facility: Water Treatment Plant</w:t>
                            </w:r>
                          </w:p>
                        </w:txbxContent>
                      </v:textbox>
                      <w10:wrap anchorx="margin"/>
                    </v:shape>
                  </w:pict>
                </mc:Fallback>
              </mc:AlternateContent>
            </w:r>
            <w:r w:rsidR="001F2D29">
              <w:rPr>
                <w:noProof/>
                <w:sz w:val="16"/>
                <w:szCs w:val="16"/>
              </w:rPr>
              <mc:AlternateContent>
                <mc:Choice Requires="wps">
                  <w:drawing>
                    <wp:anchor distT="0" distB="0" distL="114300" distR="114300" simplePos="0" relativeHeight="251675648" behindDoc="0" locked="0" layoutInCell="1" allowOverlap="1" wp14:anchorId="130ACCED" wp14:editId="76A2E243">
                      <wp:simplePos x="0" y="0"/>
                      <wp:positionH relativeFrom="column">
                        <wp:posOffset>1230630</wp:posOffset>
                      </wp:positionH>
                      <wp:positionV relativeFrom="paragraph">
                        <wp:posOffset>1022350</wp:posOffset>
                      </wp:positionV>
                      <wp:extent cx="1152525"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9" w14:textId="247AD1E9" w:rsidR="00380D91" w:rsidRPr="006C0555" w:rsidRDefault="00563DE1" w:rsidP="00E6031E">
                                  <w:pPr>
                                    <w:pStyle w:val="ATABody"/>
                                    <w:jc w:val="center"/>
                                  </w:pPr>
                                  <w:r>
                                    <w:t>Damage to n</w:t>
                                  </w:r>
                                  <w:r w:rsidR="001F2D29">
                                    <w:t xml:space="preserve">ational </w:t>
                                  </w:r>
                                  <w:r>
                                    <w:t>s</w:t>
                                  </w:r>
                                  <w:r w:rsidR="00380D91" w:rsidRPr="006C0555">
                                    <w:t>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96.9pt;margin-top:80.5pt;width:90.7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" filled="f" stroked="f">
                      <v:textbox>
                        <w:txbxContent>
                          <w:p w14:paraId="130ACD19" w14:textId="247AD1E9" w:rsidR="00380D91" w:rsidRPr="006C0555" w:rsidRDefault="00563DE1" w:rsidP="00E6031E">
                            <w:pPr>
                              <w:pStyle w:val="ATABody"/>
                              <w:jc w:val="center"/>
                            </w:pPr>
                            <w:r>
                              <w:t>Damage to n</w:t>
                            </w:r>
                            <w:r w:rsidR="001F2D29">
                              <w:t xml:space="preserve">ational </w:t>
                            </w:r>
                            <w:r>
                              <w:t>s</w:t>
                            </w:r>
                            <w:r w:rsidR="00380D91" w:rsidRPr="006C0555">
                              <w:t>ecurity</w:t>
                            </w:r>
                          </w:p>
                        </w:txbxContent>
                      </v:textbox>
                    </v:shape>
                  </w:pict>
                </mc:Fallback>
              </mc:AlternateContent>
            </w:r>
            <w:r w:rsidR="00602F93">
              <w:rPr>
                <w:noProof/>
                <w:sz w:val="16"/>
                <w:szCs w:val="16"/>
              </w:rPr>
              <mc:AlternateContent>
                <mc:Choice Requires="wps">
                  <w:drawing>
                    <wp:anchor distT="0" distB="0" distL="114300" distR="114300" simplePos="0" relativeHeight="251677696" behindDoc="0" locked="0" layoutInCell="1" allowOverlap="1" wp14:anchorId="130ACCEB" wp14:editId="5E4B5B54">
                      <wp:simplePos x="0" y="0"/>
                      <wp:positionH relativeFrom="column">
                        <wp:posOffset>3526155</wp:posOffset>
                      </wp:positionH>
                      <wp:positionV relativeFrom="paragraph">
                        <wp:posOffset>1610995</wp:posOffset>
                      </wp:positionV>
                      <wp:extent cx="1286510" cy="6515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7" w14:textId="79211B18" w:rsidR="00380D91" w:rsidRPr="008654DE" w:rsidRDefault="00563DE1" w:rsidP="00E6031E">
                                  <w:pPr>
                                    <w:pStyle w:val="ATABody"/>
                                    <w:jc w:val="center"/>
                                  </w:pPr>
                                  <w:r>
                                    <w:t>Interruption of critical utility s</w:t>
                                  </w:r>
                                  <w:r w:rsidR="00380D91">
                                    <w:t>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277.65pt;margin-top:126.85pt;width:101.3pt;height:5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Htg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" filled="f" stroked="f">
                      <v:textbox>
                        <w:txbxContent>
                          <w:p w14:paraId="130ACD17" w14:textId="79211B18" w:rsidR="00380D91" w:rsidRPr="008654DE" w:rsidRDefault="00563DE1" w:rsidP="00E6031E">
                            <w:pPr>
                              <w:pStyle w:val="ATABody"/>
                              <w:jc w:val="center"/>
                            </w:pPr>
                            <w:r>
                              <w:t>Interruption of critical utility s</w:t>
                            </w:r>
                            <w:r w:rsidR="00380D91">
                              <w:t>ervices</w:t>
                            </w:r>
                          </w:p>
                        </w:txbxContent>
                      </v:textbox>
                    </v:shape>
                  </w:pict>
                </mc:Fallback>
              </mc:AlternateContent>
            </w:r>
            <w:r w:rsidR="00602F93">
              <w:rPr>
                <w:noProof/>
                <w:sz w:val="16"/>
                <w:szCs w:val="16"/>
              </w:rPr>
              <mc:AlternateContent>
                <mc:Choice Requires="wps">
                  <w:drawing>
                    <wp:anchor distT="0" distB="0" distL="114300" distR="114300" simplePos="0" relativeHeight="251678720" behindDoc="0" locked="0" layoutInCell="1" allowOverlap="1" wp14:anchorId="130ACCE9" wp14:editId="3BCF700E">
                      <wp:simplePos x="0" y="0"/>
                      <wp:positionH relativeFrom="column">
                        <wp:posOffset>2376805</wp:posOffset>
                      </wp:positionH>
                      <wp:positionV relativeFrom="paragraph">
                        <wp:posOffset>559435</wp:posOffset>
                      </wp:positionV>
                      <wp:extent cx="1286510" cy="488315"/>
                      <wp:effectExtent l="0" t="0" r="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6" w14:textId="6A60D9A6" w:rsidR="00380D91" w:rsidRPr="008654DE" w:rsidRDefault="00563DE1" w:rsidP="00E6031E">
                                  <w:pPr>
                                    <w:pStyle w:val="ATABody"/>
                                    <w:jc w:val="center"/>
                                  </w:pPr>
                                  <w:r>
                                    <w:t>Environmental d</w:t>
                                  </w:r>
                                  <w:r w:rsidR="00380D91">
                                    <w:t>amage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87.15pt;margin-top:44.05pt;width:101.3pt;height:3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O/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" filled="f" stroked="f">
                      <v:textbox>
                        <w:txbxContent>
                          <w:p w14:paraId="130ACD16" w14:textId="6A60D9A6" w:rsidR="00380D91" w:rsidRPr="008654DE" w:rsidRDefault="00563DE1" w:rsidP="00E6031E">
                            <w:pPr>
                              <w:pStyle w:val="ATABody"/>
                              <w:jc w:val="center"/>
                            </w:pPr>
                            <w:r>
                              <w:t>Environmental d</w:t>
                            </w:r>
                            <w:r w:rsidR="00380D91">
                              <w:t>amage</w:t>
                            </w:r>
                          </w:p>
                        </w:txbxContent>
                      </v:textbox>
                    </v:shape>
                  </w:pict>
                </mc:Fallback>
              </mc:AlternateContent>
            </w:r>
            <w:r w:rsidR="00380D91">
              <w:rPr>
                <w:noProof/>
                <w:sz w:val="16"/>
                <w:szCs w:val="16"/>
              </w:rPr>
              <mc:AlternateContent>
                <mc:Choice Requires="wps">
                  <w:drawing>
                    <wp:anchor distT="0" distB="0" distL="114300" distR="114300" simplePos="0" relativeHeight="251676672" behindDoc="0" locked="0" layoutInCell="1" allowOverlap="1" wp14:anchorId="130ACCE7" wp14:editId="162583B6">
                      <wp:simplePos x="0" y="0"/>
                      <wp:positionH relativeFrom="column">
                        <wp:posOffset>3552825</wp:posOffset>
                      </wp:positionH>
                      <wp:positionV relativeFrom="paragraph">
                        <wp:posOffset>574675</wp:posOffset>
                      </wp:positionV>
                      <wp:extent cx="1286510" cy="386715"/>
                      <wp:effectExtent l="0" t="0"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5" w14:textId="11822E06" w:rsidR="00380D91" w:rsidRPr="008654DE" w:rsidRDefault="00563DE1" w:rsidP="00E6031E">
                                  <w:pPr>
                                    <w:pStyle w:val="ATABody"/>
                                    <w:jc w:val="center"/>
                                  </w:pPr>
                                  <w:r>
                                    <w:t>Loss of l</w:t>
                                  </w:r>
                                  <w:r w:rsidR="00380D91">
                                    <w:t>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279.75pt;margin-top:45.25pt;width:101.3pt;height:3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2ZuA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" filled="f" stroked="f">
                      <v:textbox>
                        <w:txbxContent>
                          <w:p w14:paraId="130ACD15" w14:textId="11822E06" w:rsidR="00380D91" w:rsidRPr="008654DE" w:rsidRDefault="00563DE1" w:rsidP="00E6031E">
                            <w:pPr>
                              <w:pStyle w:val="ATABody"/>
                              <w:jc w:val="center"/>
                            </w:pPr>
                            <w:r>
                              <w:t>Loss of l</w:t>
                            </w:r>
                            <w:r w:rsidR="00380D91">
                              <w:t>ife</w:t>
                            </w:r>
                          </w:p>
                        </w:txbxContent>
                      </v:textbox>
                    </v:shape>
                  </w:pict>
                </mc:Fallback>
              </mc:AlternateContent>
            </w:r>
            <w:r w:rsidR="00380D91">
              <w:rPr>
                <w:noProof/>
                <w:sz w:val="16"/>
                <w:szCs w:val="16"/>
              </w:rPr>
              <mc:AlternateContent>
                <mc:Choice Requires="wps">
                  <w:drawing>
                    <wp:anchor distT="0" distB="0" distL="114300" distR="114300" simplePos="0" relativeHeight="251671552" behindDoc="0" locked="0" layoutInCell="1" allowOverlap="1" wp14:anchorId="130ACCEF" wp14:editId="130ACCF0">
                      <wp:simplePos x="0" y="0"/>
                      <wp:positionH relativeFrom="column">
                        <wp:posOffset>-88265</wp:posOffset>
                      </wp:positionH>
                      <wp:positionV relativeFrom="paragraph">
                        <wp:posOffset>1691640</wp:posOffset>
                      </wp:positionV>
                      <wp:extent cx="1391285" cy="511810"/>
                      <wp:effectExtent l="0" t="0" r="381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3ED54" w14:textId="77777777" w:rsidR="00563DE1" w:rsidRPr="00E6031E" w:rsidRDefault="00380D91" w:rsidP="00380D91">
                                  <w:pPr>
                                    <w:jc w:val="center"/>
                                    <w:rPr>
                                      <w:rFonts w:ascii="Cambria" w:hAnsi="Cambria"/>
                                      <w:b/>
                                      <w:color w:val="FFFFFF"/>
                                    </w:rPr>
                                  </w:pPr>
                                  <w:r w:rsidRPr="00E6031E">
                                    <w:rPr>
                                      <w:rFonts w:ascii="Cambria" w:hAnsi="Cambria"/>
                                      <w:b/>
                                      <w:color w:val="FFFFFF"/>
                                    </w:rPr>
                                    <w:t xml:space="preserve">Low </w:t>
                                  </w:r>
                                </w:p>
                                <w:p w14:paraId="130ACD1A" w14:textId="10CDBA98" w:rsidR="00380D91" w:rsidRPr="00E6031E" w:rsidRDefault="00563DE1" w:rsidP="00380D91">
                                  <w:pPr>
                                    <w:jc w:val="center"/>
                                    <w:rPr>
                                      <w:rFonts w:ascii="Cambria" w:hAnsi="Cambria"/>
                                      <w:b/>
                                      <w:color w:val="FFFFFF"/>
                                    </w:rPr>
                                  </w:pPr>
                                  <w:r w:rsidRPr="00E6031E">
                                    <w:rPr>
                                      <w:rFonts w:ascii="Cambria" w:hAnsi="Cambria"/>
                                      <w:b/>
                                      <w:color w:val="FFFFFF"/>
                                    </w:rPr>
                                    <w:t>c</w:t>
                                  </w:r>
                                  <w:r w:rsidR="00380D91" w:rsidRPr="00E6031E">
                                    <w:rPr>
                                      <w:rFonts w:ascii="Cambria" w:hAnsi="Cambria"/>
                                      <w:b/>
                                      <w:color w:val="FFFFFF"/>
                                    </w:rPr>
                                    <w:t>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6.95pt;margin-top:133.2pt;width:109.55pt;height:4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" filled="f" stroked="f">
                      <v:textbox>
                        <w:txbxContent>
                          <w:p w14:paraId="2DD3ED54" w14:textId="77777777" w:rsidR="00563DE1" w:rsidRPr="00E6031E" w:rsidRDefault="00380D91" w:rsidP="00380D91">
                            <w:pPr>
                              <w:jc w:val="center"/>
                              <w:rPr>
                                <w:rFonts w:ascii="Cambria" w:hAnsi="Cambria"/>
                                <w:b/>
                                <w:color w:val="FFFFFF"/>
                              </w:rPr>
                            </w:pPr>
                            <w:r w:rsidRPr="00E6031E">
                              <w:rPr>
                                <w:rFonts w:ascii="Cambria" w:hAnsi="Cambria"/>
                                <w:b/>
                                <w:color w:val="FFFFFF"/>
                              </w:rPr>
                              <w:t xml:space="preserve">Low </w:t>
                            </w:r>
                          </w:p>
                          <w:p w14:paraId="130ACD1A" w14:textId="10CDBA98" w:rsidR="00380D91" w:rsidRPr="00E6031E" w:rsidRDefault="00563DE1" w:rsidP="00380D91">
                            <w:pPr>
                              <w:jc w:val="center"/>
                              <w:rPr>
                                <w:rFonts w:ascii="Cambria" w:hAnsi="Cambria"/>
                                <w:b/>
                                <w:color w:val="FFFFFF"/>
                              </w:rPr>
                            </w:pPr>
                            <w:proofErr w:type="gramStart"/>
                            <w:r w:rsidRPr="00E6031E">
                              <w:rPr>
                                <w:rFonts w:ascii="Cambria" w:hAnsi="Cambria"/>
                                <w:b/>
                                <w:color w:val="FFFFFF"/>
                              </w:rPr>
                              <w:t>c</w:t>
                            </w:r>
                            <w:r w:rsidR="00380D91" w:rsidRPr="00E6031E">
                              <w:rPr>
                                <w:rFonts w:ascii="Cambria" w:hAnsi="Cambria"/>
                                <w:b/>
                                <w:color w:val="FFFFFF"/>
                              </w:rPr>
                              <w:t>onsequence</w:t>
                            </w:r>
                            <w:proofErr w:type="gramEnd"/>
                          </w:p>
                        </w:txbxContent>
                      </v:textbox>
                    </v:shape>
                  </w:pict>
                </mc:Fallback>
              </mc:AlternateContent>
            </w:r>
            <w:r w:rsidR="00380D91">
              <w:rPr>
                <w:noProof/>
                <w:sz w:val="16"/>
                <w:szCs w:val="16"/>
              </w:rPr>
              <mc:AlternateContent>
                <mc:Choice Requires="wps">
                  <w:drawing>
                    <wp:anchor distT="0" distB="0" distL="114300" distR="114300" simplePos="0" relativeHeight="251670528" behindDoc="0" locked="0" layoutInCell="1" allowOverlap="1" wp14:anchorId="130ACCF1" wp14:editId="130ACCF2">
                      <wp:simplePos x="0" y="0"/>
                      <wp:positionH relativeFrom="column">
                        <wp:posOffset>-71755</wp:posOffset>
                      </wp:positionH>
                      <wp:positionV relativeFrom="paragraph">
                        <wp:posOffset>1099185</wp:posOffset>
                      </wp:positionV>
                      <wp:extent cx="1391285" cy="51181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B" w14:textId="288EA384" w:rsidR="00380D91" w:rsidRPr="00E6031E" w:rsidRDefault="00380D91" w:rsidP="00380D91">
                                  <w:pPr>
                                    <w:jc w:val="center"/>
                                    <w:rPr>
                                      <w:rFonts w:ascii="Cambria" w:hAnsi="Cambria"/>
                                      <w:b/>
                                      <w:color w:val="FFFFFF"/>
                                    </w:rPr>
                                  </w:pPr>
                                  <w:r w:rsidRPr="00E6031E">
                                    <w:rPr>
                                      <w:rFonts w:ascii="Cambria" w:hAnsi="Cambria"/>
                                      <w:b/>
                                      <w:color w:val="FFFFFF"/>
                                    </w:rPr>
                                    <w:t xml:space="preserve">Medium </w:t>
                                  </w:r>
                                  <w:r w:rsidR="00563DE1" w:rsidRPr="00E6031E">
                                    <w:rPr>
                                      <w:rFonts w:ascii="Cambria" w:hAnsi="Cambria"/>
                                      <w:b/>
                                      <w:color w:val="FFFFFF"/>
                                    </w:rPr>
                                    <w:t>c</w:t>
                                  </w:r>
                                  <w:r w:rsidRPr="00E6031E">
                                    <w:rPr>
                                      <w:rFonts w:ascii="Cambria" w:hAnsi="Cambria"/>
                                      <w:b/>
                                      <w:color w:val="FFFFFF"/>
                                    </w:rPr>
                                    <w:t>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5.65pt;margin-top:86.55pt;width:109.55pt;height:4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" filled="f" stroked="f">
                      <v:textbox>
                        <w:txbxContent>
                          <w:p w14:paraId="130ACD1B" w14:textId="288EA384" w:rsidR="00380D91" w:rsidRPr="00E6031E" w:rsidRDefault="00380D91" w:rsidP="00380D91">
                            <w:pPr>
                              <w:jc w:val="center"/>
                              <w:rPr>
                                <w:rFonts w:ascii="Cambria" w:hAnsi="Cambria"/>
                                <w:b/>
                                <w:color w:val="FFFFFF"/>
                              </w:rPr>
                            </w:pPr>
                            <w:r w:rsidRPr="00E6031E">
                              <w:rPr>
                                <w:rFonts w:ascii="Cambria" w:hAnsi="Cambria"/>
                                <w:b/>
                                <w:color w:val="FFFFFF"/>
                              </w:rPr>
                              <w:t xml:space="preserve">Medium </w:t>
                            </w:r>
                            <w:r w:rsidR="00563DE1" w:rsidRPr="00E6031E">
                              <w:rPr>
                                <w:rFonts w:ascii="Cambria" w:hAnsi="Cambria"/>
                                <w:b/>
                                <w:color w:val="FFFFFF"/>
                              </w:rPr>
                              <w:t>c</w:t>
                            </w:r>
                            <w:r w:rsidRPr="00E6031E">
                              <w:rPr>
                                <w:rFonts w:ascii="Cambria" w:hAnsi="Cambria"/>
                                <w:b/>
                                <w:color w:val="FFFFFF"/>
                              </w:rPr>
                              <w:t>onsequence</w:t>
                            </w:r>
                          </w:p>
                        </w:txbxContent>
                      </v:textbox>
                    </v:shape>
                  </w:pict>
                </mc:Fallback>
              </mc:AlternateContent>
            </w:r>
            <w:r w:rsidR="00380D91">
              <w:rPr>
                <w:noProof/>
                <w:color w:val="FFFFFF"/>
              </w:rPr>
              <mc:AlternateContent>
                <mc:Choice Requires="wps">
                  <w:drawing>
                    <wp:anchor distT="0" distB="0" distL="114300" distR="114300" simplePos="0" relativeHeight="251672576" behindDoc="0" locked="0" layoutInCell="1" allowOverlap="1" wp14:anchorId="130ACCF3" wp14:editId="130ACCF4">
                      <wp:simplePos x="0" y="0"/>
                      <wp:positionH relativeFrom="column">
                        <wp:posOffset>1090930</wp:posOffset>
                      </wp:positionH>
                      <wp:positionV relativeFrom="paragraph">
                        <wp:posOffset>2249170</wp:posOffset>
                      </wp:positionV>
                      <wp:extent cx="1391285" cy="511810"/>
                      <wp:effectExtent l="3175"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C" w14:textId="77777777" w:rsidR="00380D91" w:rsidRPr="00E6031E" w:rsidRDefault="00380D91" w:rsidP="00380D91">
                                  <w:pPr>
                                    <w:jc w:val="center"/>
                                    <w:rPr>
                                      <w:rFonts w:ascii="Cambria" w:hAnsi="Cambria"/>
                                      <w:b/>
                                      <w:color w:val="FFFFFF"/>
                                    </w:rPr>
                                  </w:pPr>
                                  <w:r w:rsidRPr="00E6031E">
                                    <w:rPr>
                                      <w:rFonts w:ascii="Cambria" w:hAnsi="Cambria"/>
                                      <w:b/>
                                      <w:color w:val="FFFFFF"/>
                                    </w:rPr>
                                    <w:t xml:space="preserve">Low </w:t>
                                  </w:r>
                                </w:p>
                                <w:p w14:paraId="130ACD1D" w14:textId="16A39E76" w:rsidR="00380D91" w:rsidRPr="00E6031E" w:rsidRDefault="00563DE1" w:rsidP="00380D91">
                                  <w:pPr>
                                    <w:jc w:val="center"/>
                                    <w:rPr>
                                      <w:rFonts w:ascii="Cambria" w:hAnsi="Cambria"/>
                                      <w:b/>
                                      <w:color w:val="FFFFFF"/>
                                    </w:rPr>
                                  </w:pPr>
                                  <w:r w:rsidRPr="00E6031E">
                                    <w:rPr>
                                      <w:rFonts w:ascii="Cambria" w:hAnsi="Cambria"/>
                                      <w:b/>
                                      <w:color w:val="FFFFFF"/>
                                    </w:rPr>
                                    <w:t>p</w:t>
                                  </w:r>
                                  <w:r w:rsidR="00380D91" w:rsidRPr="00E6031E">
                                    <w:rPr>
                                      <w:rFonts w:ascii="Cambria" w:hAnsi="Cambria"/>
                                      <w:b/>
                                      <w:color w:val="FFFFFF"/>
                                    </w:rPr>
                                    <w:t>robability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left:0;text-align:left;margin-left:85.9pt;margin-top:177.1pt;width:109.55pt;height:4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" filled="f" stroked="f">
                      <v:textbox>
                        <w:txbxContent>
                          <w:p w14:paraId="130ACD1C" w14:textId="77777777" w:rsidR="00380D91" w:rsidRPr="00E6031E" w:rsidRDefault="00380D91" w:rsidP="00380D91">
                            <w:pPr>
                              <w:jc w:val="center"/>
                              <w:rPr>
                                <w:rFonts w:ascii="Cambria" w:hAnsi="Cambria"/>
                                <w:b/>
                                <w:color w:val="FFFFFF"/>
                              </w:rPr>
                            </w:pPr>
                            <w:r w:rsidRPr="00E6031E">
                              <w:rPr>
                                <w:rFonts w:ascii="Cambria" w:hAnsi="Cambria"/>
                                <w:b/>
                                <w:color w:val="FFFFFF"/>
                              </w:rPr>
                              <w:t xml:space="preserve">Low </w:t>
                            </w:r>
                          </w:p>
                          <w:p w14:paraId="130ACD1D" w14:textId="16A39E76" w:rsidR="00380D91" w:rsidRPr="00E6031E" w:rsidRDefault="00563DE1" w:rsidP="00380D91">
                            <w:pPr>
                              <w:jc w:val="center"/>
                              <w:rPr>
                                <w:rFonts w:ascii="Cambria" w:hAnsi="Cambria"/>
                                <w:b/>
                                <w:color w:val="FFFFFF"/>
                              </w:rPr>
                            </w:pPr>
                            <w:proofErr w:type="gramStart"/>
                            <w:r w:rsidRPr="00E6031E">
                              <w:rPr>
                                <w:rFonts w:ascii="Cambria" w:hAnsi="Cambria"/>
                                <w:b/>
                                <w:color w:val="FFFFFF"/>
                              </w:rPr>
                              <w:t>p</w:t>
                            </w:r>
                            <w:r w:rsidR="00380D91" w:rsidRPr="00E6031E">
                              <w:rPr>
                                <w:rFonts w:ascii="Cambria" w:hAnsi="Cambria"/>
                                <w:b/>
                                <w:color w:val="FFFFFF"/>
                              </w:rPr>
                              <w:t>robability</w:t>
                            </w:r>
                            <w:proofErr w:type="gramEnd"/>
                          </w:p>
                        </w:txbxContent>
                      </v:textbox>
                    </v:shape>
                  </w:pict>
                </mc:Fallback>
              </mc:AlternateContent>
            </w:r>
            <w:r w:rsidR="00380D91">
              <w:rPr>
                <w:noProof/>
              </w:rPr>
              <mc:AlternateContent>
                <mc:Choice Requires="wps">
                  <w:drawing>
                    <wp:anchor distT="0" distB="0" distL="114300" distR="114300" simplePos="0" relativeHeight="251674624" behindDoc="0" locked="0" layoutInCell="1" allowOverlap="1" wp14:anchorId="130ACCF5" wp14:editId="130ACCF6">
                      <wp:simplePos x="0" y="0"/>
                      <wp:positionH relativeFrom="column">
                        <wp:posOffset>3533140</wp:posOffset>
                      </wp:positionH>
                      <wp:positionV relativeFrom="paragraph">
                        <wp:posOffset>2262505</wp:posOffset>
                      </wp:positionV>
                      <wp:extent cx="1391285" cy="511810"/>
                      <wp:effectExtent l="0" t="0" r="190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1E" w14:textId="77777777" w:rsidR="00380D91" w:rsidRPr="00E6031E" w:rsidRDefault="00380D91" w:rsidP="00380D91">
                                  <w:pPr>
                                    <w:jc w:val="center"/>
                                    <w:rPr>
                                      <w:rFonts w:ascii="Cambria" w:hAnsi="Cambria"/>
                                      <w:b/>
                                      <w:color w:val="FFFFFF"/>
                                    </w:rPr>
                                  </w:pPr>
                                  <w:r w:rsidRPr="00E6031E">
                                    <w:rPr>
                                      <w:rFonts w:ascii="Cambria" w:hAnsi="Cambria"/>
                                      <w:b/>
                                      <w:color w:val="FFFFFF"/>
                                    </w:rPr>
                                    <w:t>High</w:t>
                                  </w:r>
                                </w:p>
                                <w:p w14:paraId="130ACD1F" w14:textId="6DE7BAED" w:rsidR="00380D91" w:rsidRPr="00E6031E" w:rsidRDefault="00563DE1" w:rsidP="00380D91">
                                  <w:pPr>
                                    <w:jc w:val="center"/>
                                    <w:rPr>
                                      <w:rFonts w:ascii="Cambria" w:hAnsi="Cambria"/>
                                      <w:b/>
                                      <w:color w:val="FFFFFF"/>
                                    </w:rPr>
                                  </w:pPr>
                                  <w:r w:rsidRPr="00E6031E">
                                    <w:rPr>
                                      <w:rFonts w:ascii="Cambria" w:hAnsi="Cambria"/>
                                      <w:b/>
                                      <w:color w:val="FFFFFF"/>
                                    </w:rPr>
                                    <w:t>p</w:t>
                                  </w:r>
                                  <w:r w:rsidR="00380D91" w:rsidRPr="00E6031E">
                                    <w:rPr>
                                      <w:rFonts w:ascii="Cambria" w:hAnsi="Cambria"/>
                                      <w:b/>
                                      <w:color w:val="FFFFFF"/>
                                    </w:rPr>
                                    <w:t>robability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left:0;text-align:left;margin-left:278.2pt;margin-top:178.15pt;width:109.55pt;height:4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" filled="f" stroked="f">
                      <v:textbox>
                        <w:txbxContent>
                          <w:p w14:paraId="130ACD1E" w14:textId="77777777" w:rsidR="00380D91" w:rsidRPr="00E6031E" w:rsidRDefault="00380D91" w:rsidP="00380D91">
                            <w:pPr>
                              <w:jc w:val="center"/>
                              <w:rPr>
                                <w:rFonts w:ascii="Cambria" w:hAnsi="Cambria"/>
                                <w:b/>
                                <w:color w:val="FFFFFF"/>
                              </w:rPr>
                            </w:pPr>
                            <w:r w:rsidRPr="00E6031E">
                              <w:rPr>
                                <w:rFonts w:ascii="Cambria" w:hAnsi="Cambria"/>
                                <w:b/>
                                <w:color w:val="FFFFFF"/>
                              </w:rPr>
                              <w:t>High</w:t>
                            </w:r>
                          </w:p>
                          <w:p w14:paraId="130ACD1F" w14:textId="6DE7BAED" w:rsidR="00380D91" w:rsidRPr="00E6031E" w:rsidRDefault="00563DE1" w:rsidP="00380D91">
                            <w:pPr>
                              <w:jc w:val="center"/>
                              <w:rPr>
                                <w:rFonts w:ascii="Cambria" w:hAnsi="Cambria"/>
                                <w:b/>
                                <w:color w:val="FFFFFF"/>
                              </w:rPr>
                            </w:pPr>
                            <w:proofErr w:type="gramStart"/>
                            <w:r w:rsidRPr="00E6031E">
                              <w:rPr>
                                <w:rFonts w:ascii="Cambria" w:hAnsi="Cambria"/>
                                <w:b/>
                                <w:color w:val="FFFFFF"/>
                              </w:rPr>
                              <w:t>p</w:t>
                            </w:r>
                            <w:r w:rsidR="00380D91" w:rsidRPr="00E6031E">
                              <w:rPr>
                                <w:rFonts w:ascii="Cambria" w:hAnsi="Cambria"/>
                                <w:b/>
                                <w:color w:val="FFFFFF"/>
                              </w:rPr>
                              <w:t>robability</w:t>
                            </w:r>
                            <w:proofErr w:type="gramEnd"/>
                          </w:p>
                        </w:txbxContent>
                      </v:textbox>
                    </v:shape>
                  </w:pict>
                </mc:Fallback>
              </mc:AlternateContent>
            </w:r>
            <w:r w:rsidR="00380D91">
              <w:rPr>
                <w:noProof/>
                <w:color w:val="FFFFFF"/>
              </w:rPr>
              <mc:AlternateContent>
                <mc:Choice Requires="wps">
                  <w:drawing>
                    <wp:anchor distT="0" distB="0" distL="114300" distR="114300" simplePos="0" relativeHeight="251673600" behindDoc="0" locked="0" layoutInCell="1" allowOverlap="1" wp14:anchorId="130ACCF7" wp14:editId="130ACCF8">
                      <wp:simplePos x="0" y="0"/>
                      <wp:positionH relativeFrom="column">
                        <wp:posOffset>2335530</wp:posOffset>
                      </wp:positionH>
                      <wp:positionV relativeFrom="paragraph">
                        <wp:posOffset>2262505</wp:posOffset>
                      </wp:positionV>
                      <wp:extent cx="1391285" cy="511810"/>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CD20" w14:textId="77777777" w:rsidR="00380D91" w:rsidRPr="00E6031E" w:rsidRDefault="00380D91" w:rsidP="00380D91">
                                  <w:pPr>
                                    <w:jc w:val="center"/>
                                    <w:rPr>
                                      <w:rFonts w:ascii="Cambria" w:hAnsi="Cambria"/>
                                      <w:b/>
                                      <w:color w:val="FFFFFF"/>
                                    </w:rPr>
                                  </w:pPr>
                                  <w:r w:rsidRPr="00E6031E">
                                    <w:rPr>
                                      <w:rFonts w:ascii="Cambria" w:hAnsi="Cambria"/>
                                      <w:b/>
                                      <w:color w:val="FFFFFF"/>
                                    </w:rPr>
                                    <w:t>Medium</w:t>
                                  </w:r>
                                </w:p>
                                <w:p w14:paraId="130ACD21" w14:textId="08382A26" w:rsidR="00380D91" w:rsidRPr="00E6031E" w:rsidRDefault="00563DE1" w:rsidP="00380D91">
                                  <w:pPr>
                                    <w:jc w:val="center"/>
                                    <w:rPr>
                                      <w:rFonts w:ascii="Cambria" w:hAnsi="Cambria"/>
                                      <w:b/>
                                      <w:color w:val="FFFFFF"/>
                                    </w:rPr>
                                  </w:pPr>
                                  <w:r w:rsidRPr="00E6031E">
                                    <w:rPr>
                                      <w:rFonts w:ascii="Cambria" w:hAnsi="Cambria"/>
                                      <w:b/>
                                      <w:color w:val="FFFFFF"/>
                                    </w:rPr>
                                    <w:t>p</w:t>
                                  </w:r>
                                  <w:r w:rsidR="00380D91" w:rsidRPr="00E6031E">
                                    <w:rPr>
                                      <w:rFonts w:ascii="Cambria" w:hAnsi="Cambria"/>
                                      <w:b/>
                                      <w:color w:val="FFFFFF"/>
                                    </w:rPr>
                                    <w:t>robability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183.9pt;margin-top:178.15pt;width:109.55pt;height:4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" filled="f" stroked="f">
                      <v:textbox>
                        <w:txbxContent>
                          <w:p w14:paraId="130ACD20" w14:textId="77777777" w:rsidR="00380D91" w:rsidRPr="00E6031E" w:rsidRDefault="00380D91" w:rsidP="00380D91">
                            <w:pPr>
                              <w:jc w:val="center"/>
                              <w:rPr>
                                <w:rFonts w:ascii="Cambria" w:hAnsi="Cambria"/>
                                <w:b/>
                                <w:color w:val="FFFFFF"/>
                              </w:rPr>
                            </w:pPr>
                            <w:r w:rsidRPr="00E6031E">
                              <w:rPr>
                                <w:rFonts w:ascii="Cambria" w:hAnsi="Cambria"/>
                                <w:b/>
                                <w:color w:val="FFFFFF"/>
                              </w:rPr>
                              <w:t>Medium</w:t>
                            </w:r>
                          </w:p>
                          <w:p w14:paraId="130ACD21" w14:textId="08382A26" w:rsidR="00380D91" w:rsidRPr="00E6031E" w:rsidRDefault="00563DE1" w:rsidP="00380D91">
                            <w:pPr>
                              <w:jc w:val="center"/>
                              <w:rPr>
                                <w:rFonts w:ascii="Cambria" w:hAnsi="Cambria"/>
                                <w:b/>
                                <w:color w:val="FFFFFF"/>
                              </w:rPr>
                            </w:pPr>
                            <w:proofErr w:type="gramStart"/>
                            <w:r w:rsidRPr="00E6031E">
                              <w:rPr>
                                <w:rFonts w:ascii="Cambria" w:hAnsi="Cambria"/>
                                <w:b/>
                                <w:color w:val="FFFFFF"/>
                              </w:rPr>
                              <w:t>p</w:t>
                            </w:r>
                            <w:r w:rsidR="00380D91" w:rsidRPr="00E6031E">
                              <w:rPr>
                                <w:rFonts w:ascii="Cambria" w:hAnsi="Cambria"/>
                                <w:b/>
                                <w:color w:val="FFFFFF"/>
                              </w:rPr>
                              <w:t>robability</w:t>
                            </w:r>
                            <w:proofErr w:type="gramEnd"/>
                          </w:p>
                        </w:txbxContent>
                      </v:textbox>
                    </v:shape>
                  </w:pict>
                </mc:Fallback>
              </mc:AlternateContent>
            </w:r>
            <w:r w:rsidR="00380D91">
              <w:rPr>
                <w:noProof/>
                <w:sz w:val="16"/>
                <w:szCs w:val="16"/>
              </w:rPr>
              <mc:AlternateContent>
                <mc:Choice Requires="wps">
                  <w:drawing>
                    <wp:anchor distT="0" distB="0" distL="114300" distR="114300" simplePos="0" relativeHeight="251669504" behindDoc="0" locked="0" layoutInCell="1" allowOverlap="1" wp14:anchorId="130ACCF9" wp14:editId="044F9863">
                      <wp:simplePos x="0" y="0"/>
                      <wp:positionH relativeFrom="column">
                        <wp:posOffset>-79375</wp:posOffset>
                      </wp:positionH>
                      <wp:positionV relativeFrom="paragraph">
                        <wp:posOffset>535940</wp:posOffset>
                      </wp:positionV>
                      <wp:extent cx="1391285" cy="511810"/>
                      <wp:effectExtent l="4445"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6145" w14:textId="77777777" w:rsidR="00563DE1" w:rsidRPr="00E6031E" w:rsidRDefault="00563DE1" w:rsidP="00380D91">
                                  <w:pPr>
                                    <w:jc w:val="center"/>
                                    <w:rPr>
                                      <w:rFonts w:ascii="Cambria" w:hAnsi="Cambria"/>
                                      <w:b/>
                                      <w:color w:val="FFFFFF"/>
                                    </w:rPr>
                                  </w:pPr>
                                  <w:r w:rsidRPr="00E6031E">
                                    <w:rPr>
                                      <w:rFonts w:ascii="Cambria" w:hAnsi="Cambria"/>
                                      <w:b/>
                                      <w:color w:val="FFFFFF"/>
                                    </w:rPr>
                                    <w:t xml:space="preserve">High </w:t>
                                  </w:r>
                                </w:p>
                                <w:p w14:paraId="130ACD22" w14:textId="64346FA0" w:rsidR="00380D91" w:rsidRPr="00E6031E" w:rsidRDefault="00563DE1" w:rsidP="00380D91">
                                  <w:pPr>
                                    <w:jc w:val="center"/>
                                    <w:rPr>
                                      <w:rFonts w:ascii="Cambria" w:hAnsi="Cambria"/>
                                      <w:b/>
                                      <w:color w:val="FFFFFF"/>
                                    </w:rPr>
                                  </w:pPr>
                                  <w:r w:rsidRPr="00E6031E">
                                    <w:rPr>
                                      <w:rFonts w:ascii="Cambria" w:hAnsi="Cambria"/>
                                      <w:b/>
                                      <w:color w:val="FFFFFF"/>
                                    </w:rPr>
                                    <w:t>c</w:t>
                                  </w:r>
                                  <w:r w:rsidR="00380D91" w:rsidRPr="00E6031E">
                                    <w:rPr>
                                      <w:rFonts w:ascii="Cambria" w:hAnsi="Cambria"/>
                                      <w:b/>
                                      <w:color w:val="FFFFFF"/>
                                    </w:rPr>
                                    <w:t>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4" type="#_x0000_t202" style="position:absolute;left:0;text-align:left;margin-left:-6.25pt;margin-top:42.2pt;width:109.55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j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" filled="f" stroked="f">
                      <v:textbox>
                        <w:txbxContent>
                          <w:p w14:paraId="53A46145" w14:textId="77777777" w:rsidR="00563DE1" w:rsidRPr="00E6031E" w:rsidRDefault="00563DE1" w:rsidP="00380D91">
                            <w:pPr>
                              <w:jc w:val="center"/>
                              <w:rPr>
                                <w:rFonts w:ascii="Cambria" w:hAnsi="Cambria"/>
                                <w:b/>
                                <w:color w:val="FFFFFF"/>
                              </w:rPr>
                            </w:pPr>
                            <w:r w:rsidRPr="00E6031E">
                              <w:rPr>
                                <w:rFonts w:ascii="Cambria" w:hAnsi="Cambria"/>
                                <w:b/>
                                <w:color w:val="FFFFFF"/>
                              </w:rPr>
                              <w:t xml:space="preserve">High </w:t>
                            </w:r>
                          </w:p>
                          <w:p w14:paraId="130ACD22" w14:textId="64346FA0" w:rsidR="00380D91" w:rsidRPr="00E6031E" w:rsidRDefault="00563DE1" w:rsidP="00380D91">
                            <w:pPr>
                              <w:jc w:val="center"/>
                              <w:rPr>
                                <w:rFonts w:ascii="Cambria" w:hAnsi="Cambria"/>
                                <w:b/>
                                <w:color w:val="FFFFFF"/>
                              </w:rPr>
                            </w:pPr>
                            <w:proofErr w:type="gramStart"/>
                            <w:r w:rsidRPr="00E6031E">
                              <w:rPr>
                                <w:rFonts w:ascii="Cambria" w:hAnsi="Cambria"/>
                                <w:b/>
                                <w:color w:val="FFFFFF"/>
                              </w:rPr>
                              <w:t>c</w:t>
                            </w:r>
                            <w:r w:rsidR="00380D91" w:rsidRPr="00E6031E">
                              <w:rPr>
                                <w:rFonts w:ascii="Cambria" w:hAnsi="Cambria"/>
                                <w:b/>
                                <w:color w:val="FFFFFF"/>
                              </w:rPr>
                              <w:t>onsequence</w:t>
                            </w:r>
                            <w:proofErr w:type="gramEnd"/>
                          </w:p>
                        </w:txbxContent>
                      </v:textbox>
                    </v:shape>
                  </w:pict>
                </mc:Fallback>
              </mc:AlternateContent>
            </w:r>
            <w:r w:rsidR="00380D91">
              <w:rPr>
                <w:noProof/>
                <w:sz w:val="16"/>
                <w:szCs w:val="16"/>
              </w:rPr>
              <w:drawing>
                <wp:inline distT="0" distB="0" distL="0" distR="0" wp14:anchorId="130ACCFD" wp14:editId="130ACCFE">
                  <wp:extent cx="4845685" cy="2793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5685" cy="2793365"/>
                          </a:xfrm>
                          <a:prstGeom prst="rect">
                            <a:avLst/>
                          </a:prstGeom>
                          <a:noFill/>
                          <a:ln>
                            <a:noFill/>
                          </a:ln>
                          <a:effectLst/>
                        </pic:spPr>
                      </pic:pic>
                    </a:graphicData>
                  </a:graphic>
                </wp:inline>
              </w:drawing>
            </w:r>
          </w:p>
        </w:tc>
      </w:tr>
    </w:tbl>
    <w:p w14:paraId="130ACCBE" w14:textId="77777777" w:rsidR="00380D91" w:rsidRDefault="00380D91" w:rsidP="00380D91">
      <w:pPr>
        <w:pStyle w:val="ATABody"/>
        <w:keepNext/>
        <w:keepLines/>
      </w:pPr>
    </w:p>
    <w:p w14:paraId="130ACCBF" w14:textId="77777777" w:rsidR="00380D91" w:rsidRDefault="00380D91" w:rsidP="00380D91">
      <w:pPr>
        <w:pStyle w:val="ATABody"/>
        <w:keepNext/>
        <w:keepLines/>
      </w:pPr>
      <w:r>
        <w:br w:type="page"/>
      </w:r>
    </w:p>
    <w:p w14:paraId="130ACCC0" w14:textId="77777777" w:rsidR="002B3D5A" w:rsidRDefault="002B3D5A" w:rsidP="002B3D5A">
      <w:pPr>
        <w:rPr>
          <w:rFonts w:ascii="Cambria" w:hAnsi="Cambria" w:cs="Arial"/>
        </w:rPr>
      </w:pPr>
    </w:p>
    <w:p w14:paraId="130ACCC1" w14:textId="77777777" w:rsidR="004411F3" w:rsidRDefault="004411F3" w:rsidP="00380D91">
      <w:pPr>
        <w:rPr>
          <w:rFonts w:ascii="Cambria" w:hAnsi="Cambria"/>
        </w:rPr>
      </w:pPr>
    </w:p>
    <w:p w14:paraId="130ACCC2" w14:textId="77777777" w:rsidR="00380D91" w:rsidRDefault="00380D91" w:rsidP="00380D91">
      <w:pPr>
        <w:rPr>
          <w:rFonts w:ascii="Cambria" w:hAnsi="Cambria"/>
        </w:rPr>
      </w:pPr>
    </w:p>
    <w:p w14:paraId="130ACCC3" w14:textId="77777777" w:rsidR="00380D91" w:rsidRDefault="00380D91" w:rsidP="00380D91">
      <w:pPr>
        <w:rPr>
          <w:rFonts w:ascii="Cambria" w:hAnsi="Cambria"/>
        </w:rPr>
      </w:pPr>
    </w:p>
    <w:p w14:paraId="130ACCC4" w14:textId="77777777" w:rsidR="00380D91" w:rsidRDefault="00380D91" w:rsidP="00380D91">
      <w:pPr>
        <w:rPr>
          <w:rFonts w:ascii="Cambria" w:hAnsi="Cambria"/>
        </w:rPr>
      </w:pPr>
    </w:p>
    <w:p w14:paraId="130ACCC5" w14:textId="77777777" w:rsidR="00380D91" w:rsidRDefault="00380D91" w:rsidP="00380D91">
      <w:pPr>
        <w:rPr>
          <w:rFonts w:ascii="Cambria" w:hAnsi="Cambria"/>
        </w:rPr>
      </w:pPr>
    </w:p>
    <w:p w14:paraId="130ACCC6" w14:textId="77777777" w:rsidR="00380D91" w:rsidRDefault="00380D91" w:rsidP="00380D91">
      <w:pPr>
        <w:rPr>
          <w:rFonts w:ascii="Cambria" w:hAnsi="Cambria"/>
        </w:rPr>
      </w:pPr>
    </w:p>
    <w:p w14:paraId="130ACCC7" w14:textId="77777777" w:rsidR="00380D91" w:rsidRDefault="00380D91" w:rsidP="00380D91">
      <w:pPr>
        <w:rPr>
          <w:rFonts w:ascii="Cambria" w:hAnsi="Cambria"/>
        </w:rPr>
      </w:pPr>
    </w:p>
    <w:p w14:paraId="130ACCC8" w14:textId="77777777" w:rsidR="00380D91" w:rsidRDefault="00380D91" w:rsidP="00380D91">
      <w:pPr>
        <w:rPr>
          <w:rFonts w:ascii="Cambria" w:hAnsi="Cambria"/>
        </w:rPr>
      </w:pPr>
    </w:p>
    <w:p w14:paraId="130ACCC9" w14:textId="77777777" w:rsidR="00380D91" w:rsidRDefault="00380D91" w:rsidP="00380D91">
      <w:pPr>
        <w:rPr>
          <w:rFonts w:ascii="Cambria" w:hAnsi="Cambria"/>
        </w:rPr>
      </w:pPr>
    </w:p>
    <w:p w14:paraId="130ACCCA" w14:textId="77777777" w:rsidR="00380D91" w:rsidRDefault="00380D91" w:rsidP="00380D91">
      <w:pPr>
        <w:rPr>
          <w:rFonts w:ascii="Cambria" w:hAnsi="Cambria"/>
        </w:rPr>
      </w:pPr>
    </w:p>
    <w:p w14:paraId="130ACCCB" w14:textId="77777777" w:rsidR="00380D91" w:rsidRDefault="00380D91" w:rsidP="00380D91">
      <w:pPr>
        <w:rPr>
          <w:rFonts w:ascii="Cambria" w:hAnsi="Cambria"/>
        </w:rPr>
      </w:pPr>
    </w:p>
    <w:p w14:paraId="130ACCCC" w14:textId="77777777" w:rsidR="00380D91" w:rsidRDefault="00380D91" w:rsidP="00380D91">
      <w:pPr>
        <w:rPr>
          <w:rFonts w:ascii="Cambria" w:hAnsi="Cambria"/>
        </w:rPr>
      </w:pPr>
    </w:p>
    <w:p w14:paraId="130ACCCD" w14:textId="77777777" w:rsidR="004411F3" w:rsidRDefault="004411F3" w:rsidP="004411F3">
      <w:pPr>
        <w:pStyle w:val="ListParagraph"/>
        <w:spacing w:after="200" w:line="276" w:lineRule="auto"/>
        <w:ind w:left="0"/>
        <w:rPr>
          <w:rFonts w:ascii="Cambria" w:hAnsi="Cambria"/>
        </w:rPr>
      </w:pPr>
    </w:p>
    <w:p w14:paraId="130ACCCE" w14:textId="77777777" w:rsidR="004411F3" w:rsidRDefault="004411F3" w:rsidP="004411F3">
      <w:pPr>
        <w:pStyle w:val="ListParagraph"/>
        <w:spacing w:after="200" w:line="276" w:lineRule="auto"/>
        <w:ind w:left="0"/>
        <w:rPr>
          <w:rFonts w:ascii="Cambria" w:hAnsi="Cambria"/>
        </w:rPr>
      </w:pPr>
    </w:p>
    <w:p w14:paraId="130ACCCF" w14:textId="77777777" w:rsidR="004411F3" w:rsidRDefault="004411F3" w:rsidP="004411F3">
      <w:pPr>
        <w:pStyle w:val="ListParagraph"/>
        <w:spacing w:after="200" w:line="276" w:lineRule="auto"/>
        <w:ind w:left="0"/>
        <w:rPr>
          <w:rFonts w:ascii="Cambria" w:hAnsi="Cambria"/>
        </w:rPr>
      </w:pPr>
    </w:p>
    <w:p w14:paraId="130ACCD0" w14:textId="77777777" w:rsidR="004411F3" w:rsidRDefault="004411F3" w:rsidP="004411F3">
      <w:pPr>
        <w:pStyle w:val="ListParagraph"/>
        <w:spacing w:after="200" w:line="276" w:lineRule="auto"/>
        <w:ind w:left="0"/>
        <w:rPr>
          <w:rFonts w:ascii="Cambria" w:hAnsi="Cambria"/>
        </w:rPr>
      </w:pPr>
    </w:p>
    <w:p w14:paraId="130ACCD1" w14:textId="77777777" w:rsidR="004411F3" w:rsidRDefault="004411F3" w:rsidP="004411F3">
      <w:pPr>
        <w:pStyle w:val="ListParagraph"/>
        <w:spacing w:after="200" w:line="276" w:lineRule="auto"/>
        <w:ind w:left="0"/>
        <w:rPr>
          <w:rFonts w:ascii="Cambria" w:hAnsi="Cambria"/>
        </w:rPr>
      </w:pPr>
    </w:p>
    <w:p w14:paraId="130ACCD2" w14:textId="77777777" w:rsidR="004411F3" w:rsidRDefault="004411F3" w:rsidP="004411F3">
      <w:pPr>
        <w:pStyle w:val="ListParagraph"/>
        <w:spacing w:after="200" w:line="276" w:lineRule="auto"/>
        <w:ind w:left="0"/>
        <w:rPr>
          <w:rFonts w:ascii="Cambria" w:hAnsi="Cambria"/>
        </w:rPr>
      </w:pPr>
    </w:p>
    <w:p w14:paraId="130ACCD3" w14:textId="77777777" w:rsidR="004411F3" w:rsidRPr="004C67CA" w:rsidRDefault="004411F3" w:rsidP="004411F3">
      <w:pPr>
        <w:pStyle w:val="ListParagraph"/>
        <w:spacing w:after="200" w:line="276" w:lineRule="auto"/>
        <w:ind w:left="0"/>
        <w:jc w:val="center"/>
        <w:rPr>
          <w:rFonts w:ascii="Cambria" w:hAnsi="Cambria"/>
        </w:rPr>
      </w:pPr>
      <w:r>
        <w:rPr>
          <w:rFonts w:ascii="Cambria" w:hAnsi="Cambria"/>
        </w:rPr>
        <w:t>This Page Intentionally Left Blank.</w:t>
      </w:r>
    </w:p>
    <w:p w14:paraId="130ACCD4" w14:textId="77777777" w:rsidR="00E31DA1" w:rsidRDefault="00E31DA1" w:rsidP="002B3D5A">
      <w:pPr>
        <w:rPr>
          <w:rFonts w:ascii="Cambria" w:hAnsi="Cambria"/>
          <w:b/>
        </w:rPr>
      </w:pPr>
    </w:p>
    <w:sectPr w:rsidR="00E31DA1" w:rsidSect="00D17B4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ACD01" w14:textId="77777777" w:rsidR="001036DE" w:rsidRDefault="001036DE" w:rsidP="00C82114">
      <w:r>
        <w:separator/>
      </w:r>
    </w:p>
  </w:endnote>
  <w:endnote w:type="continuationSeparator" w:id="0">
    <w:p w14:paraId="130ACD02" w14:textId="77777777" w:rsidR="001036DE" w:rsidRDefault="001036DE"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05B2" w:rsidRPr="00A56C2F" w14:paraId="130ACD09" w14:textId="77777777" w:rsidTr="00F16863">
      <w:tc>
        <w:tcPr>
          <w:tcW w:w="8100" w:type="dxa"/>
          <w:shd w:val="clear" w:color="auto" w:fill="auto"/>
        </w:tcPr>
        <w:p w14:paraId="130ACD07" w14:textId="574F8730" w:rsidR="00C305B2" w:rsidRPr="008B2B7F" w:rsidRDefault="00C109B2"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EndPr/>
            <w:sdtContent>
              <w:r w:rsidR="0057507D">
                <w:rPr>
                  <w:rFonts w:cs="Arial"/>
                  <w:color w:val="000000" w:themeColor="text1"/>
                  <w:szCs w:val="18"/>
                </w:rPr>
                <w:t>Critical Infrastructure Security and Resilience (CISR)</w:t>
              </w:r>
            </w:sdtContent>
          </w:sdt>
          <w:r w:rsidR="0031146A">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130ACD08"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C109B2">
            <w:rPr>
              <w:rStyle w:val="ATAFooterChar"/>
              <w:rFonts w:eastAsia="Arial Unicode MS"/>
              <w:noProof/>
            </w:rPr>
            <w:t>3</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C109B2">
            <w:rPr>
              <w:rStyle w:val="ATAFooterChar"/>
              <w:rFonts w:eastAsia="Arial Unicode MS"/>
              <w:noProof/>
            </w:rPr>
            <w:t>4</w:t>
          </w:r>
          <w:r w:rsidRPr="00F16863">
            <w:rPr>
              <w:rStyle w:val="ATAFooterChar"/>
              <w:rFonts w:eastAsia="Arial Unicode MS"/>
            </w:rPr>
            <w:fldChar w:fldCharType="end"/>
          </w:r>
        </w:p>
      </w:tc>
    </w:tr>
  </w:tbl>
  <w:p w14:paraId="130ACD0A"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ACCFF" w14:textId="77777777" w:rsidR="001036DE" w:rsidRDefault="001036DE" w:rsidP="00C82114">
      <w:r>
        <w:separator/>
      </w:r>
    </w:p>
  </w:footnote>
  <w:footnote w:type="continuationSeparator" w:id="0">
    <w:p w14:paraId="130ACD00" w14:textId="77777777" w:rsidR="001036DE" w:rsidRDefault="001036DE"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4"/>
      <w:gridCol w:w="4676"/>
    </w:tblGrid>
    <w:tr w:rsidR="00380D91" w:rsidRPr="00456B51" w14:paraId="130ACD05"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130ACD03" w14:textId="77777777" w:rsidR="008564F0" w:rsidRPr="00456B51" w:rsidRDefault="00F67D8E" w:rsidP="00F67D8E">
              <w:pPr>
                <w:pStyle w:val="ATAHeader"/>
              </w:pPr>
              <w:r>
                <w:rPr>
                  <w:rFonts w:cs="Arial"/>
                </w:rPr>
                <w:t>Module 6</w:t>
              </w:r>
              <w:r w:rsidR="00F16234" w:rsidRPr="00F16234">
                <w:rPr>
                  <w:rFonts w:cs="Arial"/>
                </w:rPr>
                <w:t xml:space="preserve">: </w:t>
              </w:r>
              <w:r>
                <w:rPr>
                  <w:rFonts w:cs="Arial"/>
                </w:rPr>
                <w:t>Critical Infrastructure Assets</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130ACD04" w14:textId="37065AA0" w:rsidR="008564F0" w:rsidRPr="00456B51" w:rsidRDefault="00C109B2" w:rsidP="00C109B2">
              <w:pPr>
                <w:pStyle w:val="ATAHeader"/>
                <w:jc w:val="right"/>
              </w:pPr>
              <w:r>
                <w:t>Workbook</w:t>
              </w:r>
              <w:r w:rsidR="00F67D8E">
                <w:t xml:space="preserve"> 6</w:t>
              </w:r>
              <w:r w:rsidR="0057507D">
                <w:t>.</w:t>
              </w:r>
              <w:r>
                <w:t>2</w:t>
              </w:r>
              <w:r w:rsidR="0057507D">
                <w:t xml:space="preserve">: </w:t>
              </w:r>
              <w:r w:rsidR="00380D91">
                <w:t>Threat Spectrum Matrix</w:t>
              </w:r>
            </w:p>
          </w:sdtContent>
        </w:sdt>
      </w:tc>
    </w:tr>
  </w:tbl>
  <w:p w14:paraId="130ACD06" w14:textId="77777777" w:rsidR="008564F0" w:rsidRPr="00456B51" w:rsidRDefault="008564F0"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20545"/>
    <w:multiLevelType w:val="hybridMultilevel"/>
    <w:tmpl w:val="A4E8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6"/>
  </w:num>
  <w:num w:numId="5">
    <w:abstractNumId w:val="3"/>
  </w:num>
  <w:num w:numId="6">
    <w:abstractNumId w:val="8"/>
  </w:num>
  <w:num w:numId="7">
    <w:abstractNumId w:val="7"/>
  </w:num>
  <w:num w:numId="8">
    <w:abstractNumId w:val="4"/>
  </w:num>
  <w:num w:numId="9">
    <w:abstractNumId w:val="0"/>
  </w:num>
  <w:num w:numId="10">
    <w:abstractNumId w:val="14"/>
  </w:num>
  <w:num w:numId="11">
    <w:abstractNumId w:val="15"/>
  </w:num>
  <w:num w:numId="12">
    <w:abstractNumId w:val="15"/>
  </w:num>
  <w:num w:numId="13">
    <w:abstractNumId w:val="9"/>
  </w:num>
  <w:num w:numId="14">
    <w:abstractNumId w:val="19"/>
  </w:num>
  <w:num w:numId="15">
    <w:abstractNumId w:val="10"/>
  </w:num>
  <w:num w:numId="16">
    <w:abstractNumId w:val="20"/>
  </w:num>
  <w:num w:numId="17">
    <w:abstractNumId w:val="20"/>
    <w:lvlOverride w:ilvl="0">
      <w:startOverride w:val="1"/>
    </w:lvlOverride>
  </w:num>
  <w:num w:numId="18">
    <w:abstractNumId w:val="19"/>
  </w:num>
  <w:num w:numId="19">
    <w:abstractNumId w:val="2"/>
  </w:num>
  <w:num w:numId="20">
    <w:abstractNumId w:val="20"/>
  </w:num>
  <w:num w:numId="21">
    <w:abstractNumId w:val="1"/>
  </w:num>
  <w:num w:numId="22">
    <w:abstractNumId w:val="13"/>
  </w:num>
  <w:num w:numId="23">
    <w:abstractNumId w:val="16"/>
  </w:num>
  <w:num w:numId="24">
    <w:abstractNumId w:val="12"/>
  </w:num>
  <w:num w:numId="25">
    <w:abstractNumId w:val="18"/>
  </w:num>
  <w:num w:numId="26">
    <w:abstractNumId w:val="21"/>
  </w:num>
  <w:num w:numId="27">
    <w:abstractNumId w:val="11"/>
  </w:num>
  <w:num w:numId="2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3072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717"/>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315"/>
    <w:rsid w:val="000D18CC"/>
    <w:rsid w:val="000D44FF"/>
    <w:rsid w:val="000D4AA5"/>
    <w:rsid w:val="000D4E8E"/>
    <w:rsid w:val="000D6923"/>
    <w:rsid w:val="000E053F"/>
    <w:rsid w:val="000E50CD"/>
    <w:rsid w:val="000F03AC"/>
    <w:rsid w:val="000F784C"/>
    <w:rsid w:val="001036DE"/>
    <w:rsid w:val="001042E5"/>
    <w:rsid w:val="001063E0"/>
    <w:rsid w:val="0011397E"/>
    <w:rsid w:val="001142A3"/>
    <w:rsid w:val="00117566"/>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9AA"/>
    <w:rsid w:val="00191CE5"/>
    <w:rsid w:val="00195070"/>
    <w:rsid w:val="00196BCB"/>
    <w:rsid w:val="00196FEF"/>
    <w:rsid w:val="00197EA5"/>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2D29"/>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419"/>
    <w:rsid w:val="002859E3"/>
    <w:rsid w:val="00285CC0"/>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1D78"/>
    <w:rsid w:val="002E304A"/>
    <w:rsid w:val="002F20B3"/>
    <w:rsid w:val="002F23B3"/>
    <w:rsid w:val="002F700A"/>
    <w:rsid w:val="003017B9"/>
    <w:rsid w:val="00302ACC"/>
    <w:rsid w:val="00303B04"/>
    <w:rsid w:val="0031146A"/>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0D91"/>
    <w:rsid w:val="003822F0"/>
    <w:rsid w:val="00384DB7"/>
    <w:rsid w:val="00385980"/>
    <w:rsid w:val="00385B8F"/>
    <w:rsid w:val="00387C3D"/>
    <w:rsid w:val="00390366"/>
    <w:rsid w:val="003A0135"/>
    <w:rsid w:val="003A46E2"/>
    <w:rsid w:val="003B2C3F"/>
    <w:rsid w:val="003B5891"/>
    <w:rsid w:val="003B7B4D"/>
    <w:rsid w:val="003C1E33"/>
    <w:rsid w:val="003C225C"/>
    <w:rsid w:val="003C2412"/>
    <w:rsid w:val="003C330A"/>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386D"/>
    <w:rsid w:val="00456B51"/>
    <w:rsid w:val="00460A1E"/>
    <w:rsid w:val="00461061"/>
    <w:rsid w:val="00464995"/>
    <w:rsid w:val="00467008"/>
    <w:rsid w:val="0046731E"/>
    <w:rsid w:val="00467ECB"/>
    <w:rsid w:val="00470AEA"/>
    <w:rsid w:val="00471610"/>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96C1C"/>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0B34"/>
    <w:rsid w:val="00521BC7"/>
    <w:rsid w:val="005242D9"/>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3DE1"/>
    <w:rsid w:val="00564B4D"/>
    <w:rsid w:val="00567D7F"/>
    <w:rsid w:val="005729A2"/>
    <w:rsid w:val="00574575"/>
    <w:rsid w:val="0057507D"/>
    <w:rsid w:val="00584385"/>
    <w:rsid w:val="00584D69"/>
    <w:rsid w:val="0058573F"/>
    <w:rsid w:val="0058763F"/>
    <w:rsid w:val="005904E9"/>
    <w:rsid w:val="00592107"/>
    <w:rsid w:val="0059327E"/>
    <w:rsid w:val="00595179"/>
    <w:rsid w:val="005A0EFE"/>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2F93"/>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5EF2"/>
    <w:rsid w:val="006764E5"/>
    <w:rsid w:val="006767B4"/>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B20"/>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12AE9"/>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0A7"/>
    <w:rsid w:val="0085460A"/>
    <w:rsid w:val="008564F0"/>
    <w:rsid w:val="0086201E"/>
    <w:rsid w:val="008626FD"/>
    <w:rsid w:val="00862FC6"/>
    <w:rsid w:val="00863080"/>
    <w:rsid w:val="00863644"/>
    <w:rsid w:val="008637CB"/>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3242"/>
    <w:rsid w:val="008B4681"/>
    <w:rsid w:val="008B55E7"/>
    <w:rsid w:val="008B6B0B"/>
    <w:rsid w:val="008B78ED"/>
    <w:rsid w:val="008B7C33"/>
    <w:rsid w:val="008C1CA9"/>
    <w:rsid w:val="008C59A5"/>
    <w:rsid w:val="008C5D7E"/>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0F54"/>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27760"/>
    <w:rsid w:val="00A33709"/>
    <w:rsid w:val="00A36A2B"/>
    <w:rsid w:val="00A4149B"/>
    <w:rsid w:val="00A42BAF"/>
    <w:rsid w:val="00A432DE"/>
    <w:rsid w:val="00A465D6"/>
    <w:rsid w:val="00A53DD6"/>
    <w:rsid w:val="00A548A2"/>
    <w:rsid w:val="00A56C2F"/>
    <w:rsid w:val="00A60854"/>
    <w:rsid w:val="00A60CD8"/>
    <w:rsid w:val="00A6295D"/>
    <w:rsid w:val="00A62EEE"/>
    <w:rsid w:val="00A63FC7"/>
    <w:rsid w:val="00A67E61"/>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4C13"/>
    <w:rsid w:val="00AA65C4"/>
    <w:rsid w:val="00AB24FA"/>
    <w:rsid w:val="00AB2D94"/>
    <w:rsid w:val="00AB5D90"/>
    <w:rsid w:val="00AC20B1"/>
    <w:rsid w:val="00AD33B9"/>
    <w:rsid w:val="00AD4D46"/>
    <w:rsid w:val="00AD4EEC"/>
    <w:rsid w:val="00AE2655"/>
    <w:rsid w:val="00AE7D14"/>
    <w:rsid w:val="00AF1D7A"/>
    <w:rsid w:val="00B030A0"/>
    <w:rsid w:val="00B04E6D"/>
    <w:rsid w:val="00B06EE9"/>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8E"/>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399F"/>
    <w:rsid w:val="00BD5C6D"/>
    <w:rsid w:val="00BE468C"/>
    <w:rsid w:val="00BE58C5"/>
    <w:rsid w:val="00BE5D35"/>
    <w:rsid w:val="00BF0BBF"/>
    <w:rsid w:val="00BF27FE"/>
    <w:rsid w:val="00BF28DB"/>
    <w:rsid w:val="00BF4B60"/>
    <w:rsid w:val="00BF53FA"/>
    <w:rsid w:val="00BF5A79"/>
    <w:rsid w:val="00C04C75"/>
    <w:rsid w:val="00C050EB"/>
    <w:rsid w:val="00C052F7"/>
    <w:rsid w:val="00C056FF"/>
    <w:rsid w:val="00C066C6"/>
    <w:rsid w:val="00C109B2"/>
    <w:rsid w:val="00C11307"/>
    <w:rsid w:val="00C129EB"/>
    <w:rsid w:val="00C12BA8"/>
    <w:rsid w:val="00C161B9"/>
    <w:rsid w:val="00C16254"/>
    <w:rsid w:val="00C16905"/>
    <w:rsid w:val="00C16D31"/>
    <w:rsid w:val="00C217E4"/>
    <w:rsid w:val="00C21966"/>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5F"/>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85A22"/>
    <w:rsid w:val="00D92839"/>
    <w:rsid w:val="00D96CA5"/>
    <w:rsid w:val="00D973DA"/>
    <w:rsid w:val="00DA468E"/>
    <w:rsid w:val="00DA4E10"/>
    <w:rsid w:val="00DB116B"/>
    <w:rsid w:val="00DB6C79"/>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6031E"/>
    <w:rsid w:val="00E7088D"/>
    <w:rsid w:val="00E763B4"/>
    <w:rsid w:val="00E80349"/>
    <w:rsid w:val="00E80DA0"/>
    <w:rsid w:val="00E815AD"/>
    <w:rsid w:val="00E831CE"/>
    <w:rsid w:val="00E846C2"/>
    <w:rsid w:val="00E85BA4"/>
    <w:rsid w:val="00E86AFC"/>
    <w:rsid w:val="00E90DB6"/>
    <w:rsid w:val="00E91B8D"/>
    <w:rsid w:val="00E92F62"/>
    <w:rsid w:val="00E9494F"/>
    <w:rsid w:val="00E95577"/>
    <w:rsid w:val="00E97B11"/>
    <w:rsid w:val="00EA1A2A"/>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234"/>
    <w:rsid w:val="00F16863"/>
    <w:rsid w:val="00F16A5A"/>
    <w:rsid w:val="00F23F2F"/>
    <w:rsid w:val="00F30519"/>
    <w:rsid w:val="00F30745"/>
    <w:rsid w:val="00F3355E"/>
    <w:rsid w:val="00F33B9A"/>
    <w:rsid w:val="00F36873"/>
    <w:rsid w:val="00F3729D"/>
    <w:rsid w:val="00F448D5"/>
    <w:rsid w:val="00F44B06"/>
    <w:rsid w:val="00F5175B"/>
    <w:rsid w:val="00F52808"/>
    <w:rsid w:val="00F57854"/>
    <w:rsid w:val="00F62202"/>
    <w:rsid w:val="00F62D76"/>
    <w:rsid w:val="00F634DE"/>
    <w:rsid w:val="00F6436B"/>
    <w:rsid w:val="00F653D5"/>
    <w:rsid w:val="00F657C8"/>
    <w:rsid w:val="00F67D8E"/>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B7BA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shapedefaults>
    <o:shapelayout v:ext="edit">
      <o:idmap v:ext="edit" data="1"/>
    </o:shapelayout>
  </w:shapeDefaults>
  <w:decimalSymbol w:val="."/>
  <w:listSeparator w:val=","/>
  <w14:docId w14:val="130A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31146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31146A"/>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99"/>
    <w:unhideWhenUsed/>
    <w:rsid w:val="00264A72"/>
    <w:rPr>
      <w:sz w:val="20"/>
      <w:szCs w:val="20"/>
    </w:rPr>
  </w:style>
  <w:style w:type="character" w:customStyle="1" w:styleId="CommentTextChar">
    <w:name w:val="Comment Text Char"/>
    <w:basedOn w:val="DefaultParagraphFont"/>
    <w:link w:val="CommentText"/>
    <w:uiPriority w:val="99"/>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F67D8E"/>
    <w:rPr>
      <w:rFonts w:ascii="Cambria" w:eastAsia="Calibri" w:hAnsi="Cambria"/>
      <w:szCs w:val="22"/>
    </w:rPr>
  </w:style>
  <w:style w:type="paragraph" w:customStyle="1" w:styleId="ataHeading1">
    <w:name w:val="ataHeading 1"/>
    <w:basedOn w:val="ataBody0"/>
    <w:next w:val="ataBody0"/>
    <w:qFormat/>
    <w:rsid w:val="00F67D8E"/>
    <w:pPr>
      <w:keepNext/>
      <w:spacing w:before="240" w:after="240"/>
      <w:outlineLvl w:val="0"/>
    </w:pPr>
    <w:rPr>
      <w:b/>
    </w:rPr>
  </w:style>
  <w:style w:type="paragraph" w:customStyle="1" w:styleId="ataHeading2">
    <w:name w:val="ataHeading 2"/>
    <w:basedOn w:val="ataHeading1"/>
    <w:next w:val="ataBody0"/>
    <w:autoRedefine/>
    <w:qFormat/>
    <w:rsid w:val="00F67D8E"/>
    <w:pPr>
      <w:spacing w:after="120"/>
      <w:outlineLvl w:val="1"/>
    </w:pPr>
    <w:rPr>
      <w:u w:val="single"/>
    </w:rPr>
  </w:style>
  <w:style w:type="paragraph" w:customStyle="1" w:styleId="ataBullet">
    <w:name w:val="ataBullet"/>
    <w:basedOn w:val="ataBody0"/>
    <w:link w:val="ataBulletChar"/>
    <w:qFormat/>
    <w:rsid w:val="00380D91"/>
    <w:pPr>
      <w:numPr>
        <w:numId w:val="28"/>
      </w:numPr>
    </w:pPr>
    <w:rPr>
      <w:bCs/>
    </w:rPr>
  </w:style>
  <w:style w:type="character" w:customStyle="1" w:styleId="ataBulletChar">
    <w:name w:val="ataBullet Char"/>
    <w:link w:val="ataBullet"/>
    <w:locked/>
    <w:rsid w:val="00380D91"/>
    <w:rPr>
      <w:rFonts w:ascii="Cambria" w:eastAsia="Calibri" w:hAnsi="Cambria"/>
      <w:bCs/>
      <w:sz w:val="24"/>
      <w:szCs w:val="22"/>
    </w:rPr>
  </w:style>
  <w:style w:type="paragraph" w:customStyle="1" w:styleId="ATAFigure">
    <w:name w:val="ATA Figure"/>
    <w:basedOn w:val="Normal"/>
    <w:next w:val="Normal"/>
    <w:rsid w:val="00380D91"/>
    <w:pPr>
      <w:spacing w:before="120" w:after="120"/>
    </w:pPr>
    <w:rPr>
      <w:b/>
      <w:bCs/>
      <w:sz w:val="20"/>
      <w:szCs w:val="20"/>
    </w:rPr>
  </w:style>
  <w:style w:type="paragraph" w:customStyle="1" w:styleId="ATATableHeading">
    <w:name w:val="ATA Table Heading"/>
    <w:next w:val="ATABody"/>
    <w:link w:val="ATATableHeadingChar"/>
    <w:uiPriority w:val="34"/>
    <w:qFormat/>
    <w:rsid w:val="0031146A"/>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31146A"/>
    <w:rPr>
      <w:rFonts w:ascii="Cambria" w:hAnsi="Cambria"/>
      <w:color w:val="262626" w:themeColor="text1" w:themeTint="D9"/>
      <w:sz w:val="24"/>
      <w:szCs w:val="24"/>
    </w:rPr>
  </w:style>
  <w:style w:type="character" w:styleId="CommentReference">
    <w:name w:val="annotation reference"/>
    <w:basedOn w:val="DefaultParagraphFont"/>
    <w:semiHidden/>
    <w:unhideWhenUsed/>
    <w:rsid w:val="00A67E6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31146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31146A"/>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iPriority w:val="99"/>
    <w:unhideWhenUsed/>
    <w:rsid w:val="00264A72"/>
    <w:rPr>
      <w:sz w:val="20"/>
      <w:szCs w:val="20"/>
    </w:rPr>
  </w:style>
  <w:style w:type="character" w:customStyle="1" w:styleId="CommentTextChar">
    <w:name w:val="Comment Text Char"/>
    <w:basedOn w:val="DefaultParagraphFont"/>
    <w:link w:val="CommentText"/>
    <w:uiPriority w:val="99"/>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F67D8E"/>
    <w:rPr>
      <w:rFonts w:ascii="Cambria" w:eastAsia="Calibri" w:hAnsi="Cambria"/>
      <w:szCs w:val="22"/>
    </w:rPr>
  </w:style>
  <w:style w:type="paragraph" w:customStyle="1" w:styleId="ataHeading1">
    <w:name w:val="ataHeading 1"/>
    <w:basedOn w:val="ataBody0"/>
    <w:next w:val="ataBody0"/>
    <w:qFormat/>
    <w:rsid w:val="00F67D8E"/>
    <w:pPr>
      <w:keepNext/>
      <w:spacing w:before="240" w:after="240"/>
      <w:outlineLvl w:val="0"/>
    </w:pPr>
    <w:rPr>
      <w:b/>
    </w:rPr>
  </w:style>
  <w:style w:type="paragraph" w:customStyle="1" w:styleId="ataHeading2">
    <w:name w:val="ataHeading 2"/>
    <w:basedOn w:val="ataHeading1"/>
    <w:next w:val="ataBody0"/>
    <w:autoRedefine/>
    <w:qFormat/>
    <w:rsid w:val="00F67D8E"/>
    <w:pPr>
      <w:spacing w:after="120"/>
      <w:outlineLvl w:val="1"/>
    </w:pPr>
    <w:rPr>
      <w:u w:val="single"/>
    </w:rPr>
  </w:style>
  <w:style w:type="paragraph" w:customStyle="1" w:styleId="ataBullet">
    <w:name w:val="ataBullet"/>
    <w:basedOn w:val="ataBody0"/>
    <w:link w:val="ataBulletChar"/>
    <w:qFormat/>
    <w:rsid w:val="00380D91"/>
    <w:pPr>
      <w:numPr>
        <w:numId w:val="28"/>
      </w:numPr>
    </w:pPr>
    <w:rPr>
      <w:bCs/>
    </w:rPr>
  </w:style>
  <w:style w:type="character" w:customStyle="1" w:styleId="ataBulletChar">
    <w:name w:val="ataBullet Char"/>
    <w:link w:val="ataBullet"/>
    <w:locked/>
    <w:rsid w:val="00380D91"/>
    <w:rPr>
      <w:rFonts w:ascii="Cambria" w:eastAsia="Calibri" w:hAnsi="Cambria"/>
      <w:bCs/>
      <w:sz w:val="24"/>
      <w:szCs w:val="22"/>
    </w:rPr>
  </w:style>
  <w:style w:type="paragraph" w:customStyle="1" w:styleId="ATAFigure">
    <w:name w:val="ATA Figure"/>
    <w:basedOn w:val="Normal"/>
    <w:next w:val="Normal"/>
    <w:rsid w:val="00380D91"/>
    <w:pPr>
      <w:spacing w:before="120" w:after="120"/>
    </w:pPr>
    <w:rPr>
      <w:b/>
      <w:bCs/>
      <w:sz w:val="20"/>
      <w:szCs w:val="20"/>
    </w:rPr>
  </w:style>
  <w:style w:type="paragraph" w:customStyle="1" w:styleId="ATATableHeading">
    <w:name w:val="ATA Table Heading"/>
    <w:next w:val="ATABody"/>
    <w:link w:val="ATATableHeadingChar"/>
    <w:uiPriority w:val="34"/>
    <w:qFormat/>
    <w:rsid w:val="0031146A"/>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31146A"/>
    <w:rPr>
      <w:rFonts w:ascii="Cambria" w:hAnsi="Cambria"/>
      <w:color w:val="262626" w:themeColor="text1" w:themeTint="D9"/>
      <w:sz w:val="24"/>
      <w:szCs w:val="24"/>
    </w:rPr>
  </w:style>
  <w:style w:type="character" w:styleId="CommentReference">
    <w:name w:val="annotation reference"/>
    <w:basedOn w:val="DefaultParagraphFont"/>
    <w:semiHidden/>
    <w:unhideWhenUsed/>
    <w:rsid w:val="00A67E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rsidR="00065A64" w:rsidRDefault="000F466E">
          <w:r w:rsidRPr="003F234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82BE3"/>
    <w:rsid w:val="00187056"/>
    <w:rsid w:val="001917CC"/>
    <w:rsid w:val="001C35C4"/>
    <w:rsid w:val="00273741"/>
    <w:rsid w:val="002C7C92"/>
    <w:rsid w:val="00305DB2"/>
    <w:rsid w:val="00365167"/>
    <w:rsid w:val="004A219D"/>
    <w:rsid w:val="00534BE0"/>
    <w:rsid w:val="006922F2"/>
    <w:rsid w:val="006E75D4"/>
    <w:rsid w:val="00766F8B"/>
    <w:rsid w:val="007934F0"/>
    <w:rsid w:val="009108B4"/>
    <w:rsid w:val="00945E6D"/>
    <w:rsid w:val="00A101E4"/>
    <w:rsid w:val="00A57331"/>
    <w:rsid w:val="00A92F25"/>
    <w:rsid w:val="00C572C3"/>
    <w:rsid w:val="00C72014"/>
    <w:rsid w:val="00E14394"/>
    <w:rsid w:val="00E3646B"/>
    <w:rsid w:val="00F34E0E"/>
    <w:rsid w:val="00F4497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0F466E"/>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3158C-CCD9-449A-A15F-F010769B8475}">
  <ds:schemaRef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4C6446B6-051A-4CE7-8204-9CCD5D371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4</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Module 6: Critical Infrastructure Assets</vt:lpstr>
    </vt:vector>
  </TitlesOfParts>
  <Company>Office of Antiterrorism Assistance</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Critical Infrastructure Assets</dc:title>
  <dc:subject>Critical Infrastructure Security and Resilience (CISR)</dc:subject>
  <dc:creator>ATA</dc:creator>
  <cp:lastModifiedBy>RobinsKL</cp:lastModifiedBy>
  <cp:revision>2</cp:revision>
  <cp:lastPrinted>2013-12-04T12:49:00Z</cp:lastPrinted>
  <dcterms:created xsi:type="dcterms:W3CDTF">2016-11-16T12:42:00Z</dcterms:created>
  <dcterms:modified xsi:type="dcterms:W3CDTF">2016-11-16T12:42:00Z</dcterms:modified>
  <cp:category>Workbook 6.2: Threat Spectrum Matrix</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